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2F" w:rsidRDefault="003B1371" w:rsidP="00B11E2F">
      <w:pPr>
        <w:rPr>
          <w:rFonts w:ascii="ＭＳ ゴシック" w:eastAsia="ＭＳ ゴシック"/>
          <w:b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371475</wp:posOffset>
            </wp:positionV>
            <wp:extent cx="264922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434" y="21308"/>
                <wp:lineTo x="21434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03" w:rsidRPr="00B11E2F">
        <w:rPr>
          <w:rFonts w:ascii="ＭＳ ゴシック" w:eastAsia="ＭＳ ゴシック" w:hint="eastAsia"/>
          <w:b/>
          <w:sz w:val="32"/>
          <w:szCs w:val="44"/>
        </w:rPr>
        <w:t>「親の力」をまなびあう学習プログラム</w:t>
      </w:r>
    </w:p>
    <w:p w:rsidR="00DC546E" w:rsidRPr="00D5311E" w:rsidRDefault="00B11E2F" w:rsidP="003B1371">
      <w:pPr>
        <w:ind w:firstLineChars="150" w:firstLine="757"/>
        <w:rPr>
          <w:rFonts w:ascii="ＭＳ ゴシック" w:eastAsia="ＭＳ ゴシック"/>
          <w:b/>
          <w:sz w:val="96"/>
          <w:szCs w:val="44"/>
        </w:rPr>
      </w:pPr>
      <w:r w:rsidRPr="00D5311E">
        <w:rPr>
          <w:rFonts w:ascii="ＭＳ ゴシック" w:eastAsia="ＭＳ ゴシック" w:hint="eastAsia"/>
          <w:b/>
          <w:sz w:val="52"/>
          <w:szCs w:val="44"/>
        </w:rPr>
        <w:t>参加者アンケート</w:t>
      </w:r>
    </w:p>
    <w:p w:rsidR="003B1371" w:rsidRPr="003B1371" w:rsidRDefault="003B1371" w:rsidP="00D5311E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:rsidR="003B1371" w:rsidRPr="003B1371" w:rsidRDefault="003B1371" w:rsidP="00D5311E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:rsidR="005E2FED" w:rsidRPr="003B1371" w:rsidRDefault="007D5BDB" w:rsidP="00D5311E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</w:rPr>
      </w:pPr>
      <w:r w:rsidRPr="003B1371">
        <w:rPr>
          <w:rFonts w:asciiTheme="majorEastAsia" w:eastAsiaTheme="majorEastAsia" w:hAnsiTheme="majorEastAsia" w:hint="eastAsia"/>
          <w:b/>
          <w:sz w:val="24"/>
        </w:rPr>
        <w:t>学習の</w:t>
      </w:r>
      <w:r w:rsidR="008F1760" w:rsidRPr="003B1371">
        <w:rPr>
          <w:rFonts w:asciiTheme="majorEastAsia" w:eastAsiaTheme="majorEastAsia" w:hAnsiTheme="majorEastAsia" w:hint="eastAsia"/>
          <w:b/>
          <w:sz w:val="24"/>
        </w:rPr>
        <w:t>内容</w:t>
      </w:r>
      <w:r w:rsidR="00514E99" w:rsidRPr="003B1371">
        <w:rPr>
          <w:rFonts w:asciiTheme="majorEastAsia" w:eastAsiaTheme="majorEastAsia" w:hAnsiTheme="majorEastAsia" w:hint="eastAsia"/>
          <w:b/>
          <w:sz w:val="24"/>
        </w:rPr>
        <w:t>について</w:t>
      </w:r>
      <w:r w:rsidR="003C0488" w:rsidRPr="003B1371">
        <w:rPr>
          <w:rFonts w:asciiTheme="majorEastAsia" w:eastAsiaTheme="majorEastAsia" w:hAnsiTheme="majorEastAsia" w:hint="eastAsia"/>
          <w:b/>
          <w:sz w:val="24"/>
        </w:rPr>
        <w:t>の感想をお聞かせください。</w:t>
      </w:r>
    </w:p>
    <w:p w:rsidR="00CE5945" w:rsidRPr="003B1371" w:rsidRDefault="005E2FED" w:rsidP="00D5311E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</w:rPr>
      </w:pPr>
      <w:r w:rsidRPr="003B1371">
        <w:rPr>
          <w:rFonts w:asciiTheme="majorEastAsia" w:eastAsiaTheme="majorEastAsia" w:hAnsiTheme="majorEastAsia" w:hint="eastAsia"/>
          <w:b/>
          <w:sz w:val="24"/>
        </w:rPr>
        <w:t>各内容の達成度をかっこの中の１～４から選び，</w:t>
      </w:r>
    </w:p>
    <w:p w:rsidR="00D63667" w:rsidRPr="003B1371" w:rsidRDefault="005E2FED" w:rsidP="00D5311E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</w:rPr>
      </w:pPr>
      <w:r w:rsidRPr="003B1371">
        <w:rPr>
          <w:rFonts w:asciiTheme="majorEastAsia" w:eastAsiaTheme="majorEastAsia" w:hAnsiTheme="majorEastAsia" w:hint="eastAsia"/>
          <w:b/>
          <w:sz w:val="24"/>
        </w:rPr>
        <w:t>その番号に○をしてください。</w:t>
      </w:r>
      <w:r w:rsidR="0007383C">
        <w:rPr>
          <w:rFonts w:asciiTheme="majorEastAsia" w:eastAsiaTheme="majorEastAsia" w:hAnsiTheme="majorEastAsia" w:hint="eastAsia"/>
          <w:b/>
          <w:sz w:val="24"/>
        </w:rPr>
        <w:t xml:space="preserve">　　</w:t>
      </w:r>
    </w:p>
    <w:p w:rsidR="003B1371" w:rsidRPr="003B1371" w:rsidRDefault="003B1371" w:rsidP="00D5311E">
      <w:pPr>
        <w:snapToGrid w:val="0"/>
        <w:spacing w:line="240" w:lineRule="atLeast"/>
        <w:rPr>
          <w:rFonts w:asciiTheme="majorEastAsia" w:eastAsiaTheme="majorEastAsia" w:hAnsiTheme="majorEastAsia"/>
          <w:b/>
        </w:rPr>
      </w:pPr>
    </w:p>
    <w:p w:rsidR="003B1371" w:rsidRPr="003B1371" w:rsidRDefault="003B1371" w:rsidP="00D5311E">
      <w:pPr>
        <w:snapToGrid w:val="0"/>
        <w:spacing w:line="240" w:lineRule="atLeast"/>
        <w:rPr>
          <w:rFonts w:asciiTheme="majorEastAsia" w:eastAsiaTheme="majorEastAsia" w:hAnsiTheme="majorEastAsia"/>
          <w:b/>
        </w:rPr>
      </w:pPr>
    </w:p>
    <w:tbl>
      <w:tblPr>
        <w:tblStyle w:val="aff5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032A5" w:rsidRPr="008F1760" w:rsidTr="003B1371">
        <w:trPr>
          <w:trHeight w:val="1985"/>
        </w:trPr>
        <w:tc>
          <w:tcPr>
            <w:tcW w:w="9639" w:type="dxa"/>
          </w:tcPr>
          <w:p w:rsidR="00296989" w:rsidRPr="000A62EB" w:rsidRDefault="00E032A5" w:rsidP="003B1371">
            <w:pPr>
              <w:spacing w:line="440" w:lineRule="exact"/>
              <w:ind w:left="671" w:hangingChars="300" w:hanging="671"/>
              <w:rPr>
                <w:rFonts w:asciiTheme="majorEastAsia" w:eastAsiaTheme="majorEastAsia" w:hAnsiTheme="majorEastAsia"/>
                <w:b/>
                <w:sz w:val="24"/>
              </w:rPr>
            </w:pPr>
            <w:r w:rsidRPr="008F1760">
              <w:rPr>
                <w:rFonts w:asciiTheme="majorEastAsia" w:eastAsiaTheme="majorEastAsia" w:hAnsiTheme="majorEastAsia" w:hint="eastAsia"/>
                <w:b/>
                <w:sz w:val="24"/>
              </w:rPr>
              <w:t>Ｑ１</w:t>
            </w:r>
            <w:r w:rsidR="008F176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100403">
              <w:rPr>
                <w:rFonts w:asciiTheme="majorEastAsia" w:eastAsiaTheme="majorEastAsia" w:hAnsiTheme="majorEastAsia" w:hint="eastAsia"/>
                <w:b/>
                <w:sz w:val="24"/>
              </w:rPr>
              <w:t>教材の</w:t>
            </w:r>
            <w:r w:rsidRPr="008F1760">
              <w:rPr>
                <w:rFonts w:asciiTheme="majorEastAsia" w:eastAsiaTheme="majorEastAsia" w:hAnsiTheme="majorEastAsia" w:hint="eastAsia"/>
                <w:b/>
                <w:sz w:val="24"/>
              </w:rPr>
              <w:t>内容について理解することができましたか。</w:t>
            </w:r>
          </w:p>
          <w:p w:rsidR="00E032A5" w:rsidRPr="00296989" w:rsidRDefault="005E2FED" w:rsidP="003B1371">
            <w:pPr>
              <w:spacing w:line="440" w:lineRule="exact"/>
              <w:ind w:leftChars="100" w:left="417" w:hangingChars="100" w:hanging="224"/>
              <w:rPr>
                <w:rFonts w:asciiTheme="majorEastAsia" w:eastAsiaTheme="majorEastAsia" w:hAnsiTheme="majorEastAsia"/>
                <w:b/>
                <w:sz w:val="24"/>
              </w:rPr>
            </w:pPr>
            <w:r w:rsidRPr="00296989">
              <w:rPr>
                <w:rFonts w:asciiTheme="majorEastAsia" w:eastAsiaTheme="majorEastAsia" w:hAnsiTheme="majorEastAsia" w:hint="eastAsia"/>
                <w:b/>
                <w:sz w:val="24"/>
              </w:rPr>
              <w:t>（１：おおいにできた　２：できた　３：あまりできなかった　４：できなかった）</w:t>
            </w:r>
          </w:p>
          <w:p w:rsidR="0087565B" w:rsidRPr="008F1760" w:rsidRDefault="0087565B" w:rsidP="003B1371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032A5" w:rsidRPr="008F1760" w:rsidTr="003B1371">
        <w:trPr>
          <w:trHeight w:val="1985"/>
        </w:trPr>
        <w:tc>
          <w:tcPr>
            <w:tcW w:w="9639" w:type="dxa"/>
          </w:tcPr>
          <w:p w:rsidR="007D5BDB" w:rsidRDefault="005E2FED" w:rsidP="003B1371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8F1760">
              <w:rPr>
                <w:rFonts w:asciiTheme="majorEastAsia" w:eastAsiaTheme="majorEastAsia" w:hAnsiTheme="majorEastAsia" w:hint="eastAsia"/>
                <w:b/>
                <w:sz w:val="24"/>
              </w:rPr>
              <w:t>Ｑ２</w:t>
            </w:r>
            <w:r w:rsidR="008F176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291D5D">
              <w:rPr>
                <w:rFonts w:asciiTheme="majorEastAsia" w:eastAsiaTheme="majorEastAsia" w:hAnsiTheme="majorEastAsia" w:hint="eastAsia"/>
                <w:b/>
                <w:sz w:val="24"/>
              </w:rPr>
              <w:t>親</w:t>
            </w:r>
            <w:r w:rsidR="00100403">
              <w:rPr>
                <w:rFonts w:asciiTheme="majorEastAsia" w:eastAsiaTheme="majorEastAsia" w:hAnsiTheme="majorEastAsia" w:hint="eastAsia"/>
                <w:b/>
                <w:sz w:val="24"/>
              </w:rPr>
              <w:t>として，あるいは地域の一員として</w:t>
            </w:r>
            <w:r w:rsidR="007D5BDB" w:rsidRPr="008F1760">
              <w:rPr>
                <w:rFonts w:asciiTheme="majorEastAsia" w:eastAsiaTheme="majorEastAsia" w:hAnsiTheme="majorEastAsia" w:hint="eastAsia"/>
                <w:b/>
                <w:sz w:val="24"/>
              </w:rPr>
              <w:t>子育て</w:t>
            </w:r>
            <w:r w:rsidR="00291D5D">
              <w:rPr>
                <w:rFonts w:asciiTheme="majorEastAsia" w:eastAsiaTheme="majorEastAsia" w:hAnsiTheme="majorEastAsia" w:hint="eastAsia"/>
                <w:b/>
                <w:sz w:val="24"/>
              </w:rPr>
              <w:t>について</w:t>
            </w:r>
            <w:r w:rsidR="00100403">
              <w:rPr>
                <w:rFonts w:asciiTheme="majorEastAsia" w:eastAsiaTheme="majorEastAsia" w:hAnsiTheme="majorEastAsia" w:hint="eastAsia"/>
                <w:b/>
                <w:sz w:val="24"/>
              </w:rPr>
              <w:t>考える</w:t>
            </w:r>
            <w:r w:rsidR="007D5BDB" w:rsidRPr="008F1760">
              <w:rPr>
                <w:rFonts w:asciiTheme="majorEastAsia" w:eastAsiaTheme="majorEastAsia" w:hAnsiTheme="majorEastAsia" w:hint="eastAsia"/>
                <w:b/>
                <w:sz w:val="24"/>
              </w:rPr>
              <w:t>ことができましたか。</w:t>
            </w:r>
          </w:p>
          <w:p w:rsidR="007D5BDB" w:rsidRPr="00296989" w:rsidRDefault="007D5BDB" w:rsidP="003B1371">
            <w:pPr>
              <w:spacing w:line="440" w:lineRule="exact"/>
              <w:ind w:leftChars="100" w:left="417" w:hangingChars="100" w:hanging="224"/>
              <w:rPr>
                <w:rFonts w:asciiTheme="majorEastAsia" w:eastAsiaTheme="majorEastAsia" w:hAnsiTheme="majorEastAsia"/>
                <w:b/>
              </w:rPr>
            </w:pPr>
            <w:r w:rsidRPr="00296989">
              <w:rPr>
                <w:rFonts w:asciiTheme="majorEastAsia" w:eastAsiaTheme="majorEastAsia" w:hAnsiTheme="majorEastAsia" w:hint="eastAsia"/>
                <w:b/>
                <w:sz w:val="24"/>
              </w:rPr>
              <w:t>（１：おおいにできた　２：できた　３：あまりできなかった　４：できなかった）</w:t>
            </w:r>
          </w:p>
          <w:p w:rsidR="0087565B" w:rsidRPr="007D5BDB" w:rsidRDefault="0087565B" w:rsidP="003B1371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032A5" w:rsidRPr="008F1760" w:rsidTr="003B1371">
        <w:trPr>
          <w:trHeight w:val="1985"/>
        </w:trPr>
        <w:tc>
          <w:tcPr>
            <w:tcW w:w="9639" w:type="dxa"/>
          </w:tcPr>
          <w:p w:rsidR="007D5BDB" w:rsidRDefault="005E2FED" w:rsidP="003B1371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8F1760">
              <w:rPr>
                <w:rFonts w:asciiTheme="majorEastAsia" w:eastAsiaTheme="majorEastAsia" w:hAnsiTheme="majorEastAsia" w:hint="eastAsia"/>
                <w:b/>
                <w:sz w:val="24"/>
              </w:rPr>
              <w:t>Ｑ３</w:t>
            </w:r>
            <w:r w:rsidR="008F176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7D5BDB" w:rsidRPr="008F1760">
              <w:rPr>
                <w:rFonts w:asciiTheme="majorEastAsia" w:eastAsiaTheme="majorEastAsia" w:hAnsiTheme="majorEastAsia" w:hint="eastAsia"/>
                <w:b/>
                <w:sz w:val="24"/>
              </w:rPr>
              <w:t>グループ</w:t>
            </w:r>
            <w:r w:rsidR="00100403">
              <w:rPr>
                <w:rFonts w:asciiTheme="majorEastAsia" w:eastAsiaTheme="majorEastAsia" w:hAnsiTheme="majorEastAsia" w:hint="eastAsia"/>
                <w:b/>
                <w:sz w:val="24"/>
              </w:rPr>
              <w:t>の中で</w:t>
            </w:r>
            <w:r w:rsidR="007D5BDB" w:rsidRPr="008F1760">
              <w:rPr>
                <w:rFonts w:asciiTheme="majorEastAsia" w:eastAsiaTheme="majorEastAsia" w:hAnsiTheme="majorEastAsia" w:hint="eastAsia"/>
                <w:b/>
                <w:sz w:val="24"/>
              </w:rPr>
              <w:t>，</w:t>
            </w:r>
            <w:r w:rsidR="00A95742">
              <w:rPr>
                <w:rFonts w:asciiTheme="majorEastAsia" w:eastAsiaTheme="majorEastAsia" w:hAnsiTheme="majorEastAsia" w:hint="eastAsia"/>
                <w:b/>
                <w:sz w:val="24"/>
              </w:rPr>
              <w:t>十分に</w:t>
            </w:r>
            <w:r w:rsidR="00100403">
              <w:rPr>
                <w:rFonts w:asciiTheme="majorEastAsia" w:eastAsiaTheme="majorEastAsia" w:hAnsiTheme="majorEastAsia" w:hint="eastAsia"/>
                <w:b/>
                <w:sz w:val="24"/>
              </w:rPr>
              <w:t>意見を交流</w:t>
            </w:r>
            <w:r w:rsidR="007D5BDB" w:rsidRPr="008F1760">
              <w:rPr>
                <w:rFonts w:asciiTheme="majorEastAsia" w:eastAsiaTheme="majorEastAsia" w:hAnsiTheme="majorEastAsia" w:hint="eastAsia"/>
                <w:b/>
                <w:sz w:val="24"/>
              </w:rPr>
              <w:t>することができましたか。</w:t>
            </w:r>
          </w:p>
          <w:p w:rsidR="00624CB8" w:rsidRPr="00296989" w:rsidRDefault="00624CB8" w:rsidP="003B1371">
            <w:pPr>
              <w:spacing w:line="440" w:lineRule="exact"/>
              <w:ind w:leftChars="100" w:left="417" w:hangingChars="100" w:hanging="224"/>
              <w:rPr>
                <w:rFonts w:asciiTheme="majorEastAsia" w:eastAsiaTheme="majorEastAsia" w:hAnsiTheme="majorEastAsia"/>
                <w:b/>
              </w:rPr>
            </w:pPr>
            <w:r w:rsidRPr="00296989">
              <w:rPr>
                <w:rFonts w:asciiTheme="majorEastAsia" w:eastAsiaTheme="majorEastAsia" w:hAnsiTheme="majorEastAsia" w:hint="eastAsia"/>
                <w:b/>
                <w:sz w:val="24"/>
              </w:rPr>
              <w:t>（１：おおいにできた　２：できた　３：あまりできなかった　４：できなかった）</w:t>
            </w:r>
          </w:p>
          <w:p w:rsidR="00D63667" w:rsidRPr="00624CB8" w:rsidRDefault="00D63667" w:rsidP="003B1371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032A5" w:rsidRPr="008F1760" w:rsidTr="00D5311E">
        <w:trPr>
          <w:trHeight w:val="2323"/>
        </w:trPr>
        <w:tc>
          <w:tcPr>
            <w:tcW w:w="9639" w:type="dxa"/>
            <w:tcBorders>
              <w:bottom w:val="single" w:sz="4" w:space="0" w:color="auto"/>
            </w:tcBorders>
          </w:tcPr>
          <w:p w:rsidR="00D63667" w:rsidRPr="0087565B" w:rsidRDefault="0087565B" w:rsidP="003B1371">
            <w:pPr>
              <w:spacing w:line="440" w:lineRule="exact"/>
              <w:ind w:left="671" w:hangingChars="300" w:hanging="671"/>
              <w:rPr>
                <w:rFonts w:asciiTheme="majorEastAsia" w:eastAsiaTheme="majorEastAsia" w:hAnsiTheme="majorEastAsia"/>
                <w:b/>
                <w:sz w:val="24"/>
              </w:rPr>
            </w:pPr>
            <w:r w:rsidRPr="00CE5945">
              <w:rPr>
                <w:rFonts w:asciiTheme="majorEastAsia" w:eastAsiaTheme="majorEastAsia" w:hAnsiTheme="majorEastAsia" w:hint="eastAsia"/>
                <w:b/>
                <w:sz w:val="24"/>
              </w:rPr>
              <w:t>Ｑ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  <w:r w:rsidRPr="00CE594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742524">
              <w:rPr>
                <w:rFonts w:asciiTheme="majorEastAsia" w:eastAsiaTheme="majorEastAsia" w:hAnsiTheme="majorEastAsia" w:hint="eastAsia"/>
                <w:b/>
                <w:sz w:val="24"/>
              </w:rPr>
              <w:t>その他，気付きや</w:t>
            </w:r>
            <w:r w:rsidRPr="00CE5945">
              <w:rPr>
                <w:rFonts w:asciiTheme="majorEastAsia" w:eastAsiaTheme="majorEastAsia" w:hAnsiTheme="majorEastAsia" w:hint="eastAsia"/>
                <w:b/>
                <w:sz w:val="24"/>
              </w:rPr>
              <w:t>感想</w:t>
            </w:r>
            <w:r w:rsidR="00742524">
              <w:rPr>
                <w:rFonts w:asciiTheme="majorEastAsia" w:eastAsiaTheme="majorEastAsia" w:hAnsiTheme="majorEastAsia" w:hint="eastAsia"/>
                <w:b/>
                <w:sz w:val="24"/>
              </w:rPr>
              <w:t>を</w:t>
            </w:r>
            <w:r w:rsidRPr="00CE5945">
              <w:rPr>
                <w:rFonts w:asciiTheme="majorEastAsia" w:eastAsiaTheme="majorEastAsia" w:hAnsiTheme="majorEastAsia" w:hint="eastAsia"/>
                <w:b/>
                <w:sz w:val="24"/>
              </w:rPr>
              <w:t>自由にお書きください。</w:t>
            </w:r>
          </w:p>
        </w:tc>
      </w:tr>
    </w:tbl>
    <w:p w:rsidR="003B1371" w:rsidRDefault="003B1371" w:rsidP="00B1615D">
      <w:pPr>
        <w:ind w:right="772"/>
        <w:rPr>
          <w:rFonts w:asciiTheme="majorEastAsia" w:eastAsiaTheme="majorEastAsia" w:hAnsiTheme="majorEastAsia"/>
          <w:b/>
        </w:rPr>
      </w:pPr>
      <w:r w:rsidRPr="00D5311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8960" behindDoc="0" locked="0" layoutInCell="1" allowOverlap="1" wp14:anchorId="45FB66BD" wp14:editId="58A14882">
            <wp:simplePos x="0" y="0"/>
            <wp:positionH relativeFrom="column">
              <wp:posOffset>5346700</wp:posOffset>
            </wp:positionH>
            <wp:positionV relativeFrom="paragraph">
              <wp:posOffset>45407</wp:posOffset>
            </wp:positionV>
            <wp:extent cx="854075" cy="847725"/>
            <wp:effectExtent l="0" t="0" r="317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11E" w:rsidRDefault="00D5311E" w:rsidP="00B1615D">
      <w:pPr>
        <w:ind w:right="772"/>
        <w:rPr>
          <w:rFonts w:asciiTheme="majorEastAsia" w:eastAsiaTheme="majorEastAsia" w:hAnsiTheme="majorEastAsia"/>
          <w:b/>
        </w:rPr>
      </w:pPr>
      <w:r w:rsidRPr="00D531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F9342" wp14:editId="503109EA">
                <wp:simplePos x="0" y="0"/>
                <wp:positionH relativeFrom="column">
                  <wp:posOffset>206</wp:posOffset>
                </wp:positionH>
                <wp:positionV relativeFrom="paragraph">
                  <wp:posOffset>45720</wp:posOffset>
                </wp:positionV>
                <wp:extent cx="6112268" cy="228600"/>
                <wp:effectExtent l="0" t="0" r="3175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268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E" w:rsidRPr="00AF139B" w:rsidRDefault="00D5311E" w:rsidP="00D5311E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E40F3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pacing w:val="2"/>
                                <w:w w:val="88"/>
                                <w:kern w:val="0"/>
                                <w:sz w:val="22"/>
                                <w:szCs w:val="22"/>
                                <w:fitText w:val="7833" w:id="72540672"/>
                              </w:rPr>
                              <w:t>「『親の力』をまなびあう学習プログラム」講座についてのお問い合わせは　こちらま</w:t>
                            </w:r>
                            <w:r w:rsidRPr="00DE40F3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pacing w:val="-28"/>
                                <w:w w:val="88"/>
                                <w:kern w:val="0"/>
                                <w:sz w:val="22"/>
                                <w:szCs w:val="22"/>
                                <w:fitText w:val="7833" w:id="72540672"/>
                              </w:rPr>
                              <w:t>で</w:t>
                            </w:r>
                            <w:r w:rsidRPr="00AF139B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F93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0;margin-top:3.6pt;width:481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" fillcolor="blue" stroked="f">
                <v:textbox>
                  <w:txbxContent>
                    <w:p w:rsidR="00D5311E" w:rsidRPr="00AF139B" w:rsidRDefault="00D5311E" w:rsidP="00D5311E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DE40F3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pacing w:val="2"/>
                          <w:w w:val="88"/>
                          <w:kern w:val="0"/>
                          <w:sz w:val="22"/>
                          <w:szCs w:val="22"/>
                          <w:fitText w:val="7833" w:id="72540672"/>
                        </w:rPr>
                        <w:t>「『親の力』をまなびあう学習プログラム」講座についてのお問い合わせは　こちらま</w:t>
                      </w:r>
                      <w:r w:rsidRPr="00DE40F3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pacing w:val="-28"/>
                          <w:w w:val="88"/>
                          <w:kern w:val="0"/>
                          <w:sz w:val="22"/>
                          <w:szCs w:val="22"/>
                          <w:fitText w:val="7833" w:id="72540672"/>
                        </w:rPr>
                        <w:t>で</w:t>
                      </w:r>
                      <w:r w:rsidRPr="00AF139B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kern w:val="0"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D5311E" w:rsidRDefault="00D5311E" w:rsidP="00B1615D">
      <w:pPr>
        <w:ind w:right="772"/>
        <w:rPr>
          <w:rFonts w:asciiTheme="majorEastAsia" w:eastAsiaTheme="majorEastAsia" w:hAnsiTheme="majorEastAsia"/>
          <w:b/>
        </w:rPr>
      </w:pPr>
      <w:r w:rsidRPr="00D531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564608" wp14:editId="7CC94338">
                <wp:simplePos x="0" y="0"/>
                <wp:positionH relativeFrom="column">
                  <wp:posOffset>3810</wp:posOffset>
                </wp:positionH>
                <wp:positionV relativeFrom="paragraph">
                  <wp:posOffset>39370</wp:posOffset>
                </wp:positionV>
                <wp:extent cx="6085840" cy="764540"/>
                <wp:effectExtent l="0" t="0" r="10160" b="165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E" w:rsidRPr="00BB38B2" w:rsidRDefault="00D5311E" w:rsidP="00D5311E">
                            <w:pPr>
                              <w:spacing w:line="380" w:lineRule="exact"/>
                              <w:ind w:firstLineChars="50" w:firstLine="111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B38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広島県立生涯学習センター</w:t>
                            </w:r>
                            <w:r w:rsidRPr="00BB38B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ＴＥＬ：082-248-8848　</w:t>
                            </w:r>
                          </w:p>
                          <w:p w:rsidR="00D5311E" w:rsidRPr="00BB38B2" w:rsidRDefault="00D5311E" w:rsidP="00D5311E">
                            <w:pPr>
                              <w:spacing w:line="220" w:lineRule="exact"/>
                              <w:ind w:firstLineChars="100" w:firstLine="163"/>
                              <w:rPr>
                                <w:rFonts w:ascii="HG丸ｺﾞｼｯｸM-PRO" w:eastAsia="HG丸ｺﾞｼｯｸM-PRO" w:hAnsi="ＭＳ ゴシック"/>
                                <w:sz w:val="18"/>
                                <w:szCs w:val="18"/>
                              </w:rPr>
                            </w:pPr>
                            <w:r w:rsidRPr="00BB38B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メール：</w:t>
                            </w:r>
                            <w:r w:rsidRPr="00BB38B2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 xml:space="preserve">sgcshinkou@pref.hiroshima.lg.jp　</w:t>
                            </w:r>
                          </w:p>
                          <w:p w:rsidR="00D5311E" w:rsidRPr="00BB38B2" w:rsidRDefault="00D5311E" w:rsidP="00D5311E">
                            <w:pPr>
                              <w:spacing w:line="220" w:lineRule="exact"/>
                              <w:ind w:firstLineChars="100" w:firstLine="163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38B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Ｈ  Ｐ：http://www.pref.hiroshima.lg.jp/site/center/</w:t>
                            </w:r>
                          </w:p>
                          <w:p w:rsidR="00D5311E" w:rsidRPr="003B1371" w:rsidRDefault="00D5311E" w:rsidP="003B1371">
                            <w:pPr>
                              <w:spacing w:line="240" w:lineRule="exact"/>
                              <w:ind w:firstLineChars="2828" w:firstLine="4623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38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または各市町の「家庭教育</w:t>
                            </w:r>
                            <w:r w:rsidR="00DE40F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支援</w:t>
                            </w:r>
                            <w:r w:rsidRPr="00BB38B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担当課」へお問い合わせください。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64608" id="テキスト ボックス 21" o:spid="_x0000_s1027" type="#_x0000_t202" style="position:absolute;left:0;text-align:left;margin-left:.3pt;margin-top:3.1pt;width:479.2pt;height:6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">
                <v:textbox inset="5.85pt,.7pt,5.85pt,.7pt">
                  <w:txbxContent>
                    <w:p w:rsidR="00D5311E" w:rsidRPr="00BB38B2" w:rsidRDefault="00D5311E" w:rsidP="00D5311E">
                      <w:pPr>
                        <w:spacing w:line="380" w:lineRule="exact"/>
                        <w:ind w:firstLineChars="50" w:firstLine="111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B38B2">
                        <w:rPr>
                          <w:rFonts w:ascii="HG丸ｺﾞｼｯｸM-PRO" w:eastAsia="HG丸ｺﾞｼｯｸM-PRO" w:hint="eastAsia"/>
                          <w:sz w:val="24"/>
                        </w:rPr>
                        <w:t>広島県立生涯学習センター</w:t>
                      </w:r>
                      <w:r w:rsidRPr="00BB38B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ＴＥＬ：082-248-8848　</w:t>
                      </w:r>
                    </w:p>
                    <w:p w:rsidR="00D5311E" w:rsidRPr="00BB38B2" w:rsidRDefault="00D5311E" w:rsidP="00D5311E">
                      <w:pPr>
                        <w:spacing w:line="220" w:lineRule="exact"/>
                        <w:ind w:firstLineChars="100" w:firstLine="163"/>
                        <w:rPr>
                          <w:rFonts w:ascii="HG丸ｺﾞｼｯｸM-PRO" w:eastAsia="HG丸ｺﾞｼｯｸM-PRO" w:hAnsi="ＭＳ ゴシック"/>
                          <w:sz w:val="18"/>
                          <w:szCs w:val="18"/>
                        </w:rPr>
                      </w:pPr>
                      <w:r w:rsidRPr="00BB38B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18"/>
                          <w:szCs w:val="18"/>
                        </w:rPr>
                        <w:t>メール：</w:t>
                      </w:r>
                      <w:r w:rsidRPr="00BB38B2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 xml:space="preserve">sgcshinkou@pref.hiroshima.lg.jp　</w:t>
                      </w:r>
                    </w:p>
                    <w:p w:rsidR="00D5311E" w:rsidRPr="00BB38B2" w:rsidRDefault="00D5311E" w:rsidP="00D5311E">
                      <w:pPr>
                        <w:spacing w:line="220" w:lineRule="exact"/>
                        <w:ind w:firstLineChars="100" w:firstLine="163"/>
                        <w:rPr>
                          <w:rFonts w:ascii="HG丸ｺﾞｼｯｸM-PRO" w:eastAsia="HG丸ｺﾞｼｯｸM-PRO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BB38B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18"/>
                          <w:szCs w:val="18"/>
                        </w:rPr>
                        <w:t>Ｈ  Ｐ：http://www.pref.hiroshima.lg.jp/site/center/</w:t>
                      </w:r>
                    </w:p>
                    <w:p w:rsidR="00D5311E" w:rsidRPr="003B1371" w:rsidRDefault="00D5311E" w:rsidP="003B1371">
                      <w:pPr>
                        <w:spacing w:line="240" w:lineRule="exact"/>
                        <w:ind w:firstLineChars="2828" w:firstLine="4623"/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B38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18"/>
                          <w:szCs w:val="18"/>
                        </w:rPr>
                        <w:t>または各市町の「家庭教育</w:t>
                      </w:r>
                      <w:r w:rsidR="00DE40F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18"/>
                          <w:szCs w:val="18"/>
                        </w:rPr>
                        <w:t>支援</w:t>
                      </w:r>
                      <w:r w:rsidRPr="00BB38B2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18"/>
                          <w:szCs w:val="18"/>
                        </w:rPr>
                        <w:t>担当課」へお問い合わせください。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5311E" w:rsidRDefault="00D5311E" w:rsidP="00B1615D">
      <w:pPr>
        <w:ind w:right="772"/>
        <w:rPr>
          <w:rFonts w:asciiTheme="majorEastAsia" w:eastAsiaTheme="majorEastAsia" w:hAnsiTheme="majorEastAsia"/>
          <w:b/>
        </w:rPr>
      </w:pPr>
    </w:p>
    <w:p w:rsidR="00D5311E" w:rsidRPr="00D5311E" w:rsidRDefault="003B1371" w:rsidP="00D5311E">
      <w:pPr>
        <w:tabs>
          <w:tab w:val="left" w:pos="9638"/>
        </w:tabs>
        <w:ind w:right="-1"/>
        <w:jc w:val="right"/>
        <w:rPr>
          <w:rFonts w:asciiTheme="majorEastAsia" w:eastAsiaTheme="majorEastAsia" w:hAnsiTheme="majorEastAsia"/>
        </w:rPr>
      </w:pPr>
      <w:r w:rsidRPr="00D531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164AC" wp14:editId="0DCFE3FE">
                <wp:simplePos x="0" y="0"/>
                <wp:positionH relativeFrom="column">
                  <wp:posOffset>3173730</wp:posOffset>
                </wp:positionH>
                <wp:positionV relativeFrom="paragraph">
                  <wp:posOffset>31115</wp:posOffset>
                </wp:positionV>
                <wp:extent cx="647700" cy="167640"/>
                <wp:effectExtent l="0" t="0" r="19050" b="22860"/>
                <wp:wrapNone/>
                <wp:docPr id="23" name="額縁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1676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9ED5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3" o:spid="_x0000_s1026" type="#_x0000_t84" style="position:absolute;left:0;text-align:left;margin-left:249.9pt;margin-top:2.45pt;width:51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" strokecolor="blue" strokeweight=".25pt">
                <v:shadow color="#868686"/>
                <o:lock v:ext="edit" aspectratio="t"/>
              </v:shape>
            </w:pict>
          </mc:Fallback>
        </mc:AlternateContent>
      </w:r>
      <w:r w:rsidR="00DE40F3">
        <w:rPr>
          <w:rFonts w:ascii="HG丸ｺﾞｼｯｸM-PRO" w:eastAsia="HG丸ｺﾞｼｯｸM-PRO" w:hAnsi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257.1pt;margin-top:6.7pt;width:36.15pt;height:4.7pt;z-index:251694080;mso-position-horizontal-relative:text;mso-position-vertical-relative:text" fillcolor="black">
            <v:shadow color="#868686"/>
            <v:textpath style="font-family:&quot;ＭＳ ゴシック&quot;;font-size:10pt;font-weight:bold;v-text-reverse:t;v-text-kern:t" trim="t" fitpath="t" string="ぱれっとひろしま"/>
            <o:lock v:ext="edit" aspectratio="t"/>
          </v:shape>
        </w:pict>
      </w:r>
      <w:r w:rsidR="00DE40F3">
        <w:rPr>
          <w:rFonts w:ascii="HG丸ｺﾞｼｯｸM-PRO" w:eastAsia="HG丸ｺﾞｼｯｸM-PRO" w:hAnsi="HG丸ｺﾞｼｯｸM-PRO"/>
          <w:noProof/>
        </w:rPr>
        <w:pict>
          <v:shape id="_x0000_s1041" type="#_x0000_t136" style="position:absolute;left:0;text-align:left;margin-left:310.35pt;margin-top:7.15pt;width:19.7pt;height:4.75pt;z-index:251695104;mso-position-horizontal-relative:text;mso-position-vertical-relative:text" fillcolor="black" stroked="f">
            <v:shadow color="#868686"/>
            <v:textpath style="font-family:&quot;ＭＳ Ｐゴシック&quot;;font-size:10pt;font-weight:bold;v-text-reverse:t;v-text-kern:t" trim="t" fitpath="t" string="検索"/>
          </v:shape>
        </w:pict>
      </w:r>
      <w:r w:rsidRPr="00D531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F90B37" wp14:editId="1730176C">
                <wp:simplePos x="0" y="0"/>
                <wp:positionH relativeFrom="column">
                  <wp:posOffset>3857625</wp:posOffset>
                </wp:positionH>
                <wp:positionV relativeFrom="paragraph">
                  <wp:posOffset>44450</wp:posOffset>
                </wp:positionV>
                <wp:extent cx="419735" cy="128270"/>
                <wp:effectExtent l="0" t="0" r="18415" b="24130"/>
                <wp:wrapNone/>
                <wp:docPr id="24" name="角丸四角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735" cy="12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D4842" id="角丸四角形 24" o:spid="_x0000_s1026" style="position:absolute;left:0;text-align:left;margin-left:303.75pt;margin-top:3.5pt;width:33.05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" strokecolor="blue" strokeweight=".25pt">
                <v:shadow color="#868686"/>
                <o:lock v:ext="edit" aspectratio="t"/>
              </v:roundrect>
            </w:pict>
          </mc:Fallback>
        </mc:AlternateContent>
      </w:r>
      <w:r w:rsidRPr="00D531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F46EE" wp14:editId="1E50D0E2">
                <wp:simplePos x="0" y="0"/>
                <wp:positionH relativeFrom="column">
                  <wp:posOffset>4291330</wp:posOffset>
                </wp:positionH>
                <wp:positionV relativeFrom="paragraph">
                  <wp:posOffset>58420</wp:posOffset>
                </wp:positionV>
                <wp:extent cx="245110" cy="99060"/>
                <wp:effectExtent l="19050" t="19050" r="21590" b="34290"/>
                <wp:wrapNone/>
                <wp:docPr id="25" name="左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99060"/>
                        </a:xfrm>
                        <a:prstGeom prst="leftArrow">
                          <a:avLst>
                            <a:gd name="adj1" fmla="val 50000"/>
                            <a:gd name="adj2" fmla="val 61859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714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5" o:spid="_x0000_s1026" type="#_x0000_t66" style="position:absolute;left:0;text-align:left;margin-left:337.9pt;margin-top:4.6pt;width:19.3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" fillcolor="blue" strokecolor="blue">
                <v:textbox inset="5.85pt,.7pt,5.85pt,.7pt"/>
              </v:shape>
            </w:pict>
          </mc:Fallback>
        </mc:AlternateContent>
      </w:r>
      <w:r w:rsidR="00DE40F3">
        <w:rPr>
          <w:rFonts w:ascii="HG丸ｺﾞｼｯｸM-PRO" w:eastAsia="HG丸ｺﾞｼｯｸM-PRO" w:hAnsi="HG丸ｺﾞｼｯｸM-PRO"/>
          <w:noProof/>
        </w:rPr>
        <w:pict>
          <v:shape id="_x0000_s1039" type="#_x0000_t136" style="position:absolute;left:0;text-align:left;margin-left:361pt;margin-top:6.8pt;width:68.9pt;height:4.85pt;z-index:251689984;mso-position-horizontal-relative:text;mso-position-vertical-relative:text" fillcolor="red" strokecolor="red" strokeweight=".25pt">
            <v:shadow color="#868686"/>
            <v:textpath style="font-family:&quot;ＭＳ ゴシック&quot;;font-size:10pt;font-weight:bold;v-text-reverse:t;v-text-kern:t" trim="t" fitpath="t" string="クリック！　　"/>
          </v:shape>
        </w:pict>
      </w:r>
      <w:r w:rsidR="00D5311E">
        <w:rPr>
          <w:rFonts w:asciiTheme="majorEastAsia" w:eastAsiaTheme="majorEastAsia" w:hAnsiTheme="majorEastAsia" w:hint="eastAsia"/>
        </w:rPr>
        <w:t>ご</w:t>
      </w:r>
      <w:r w:rsidR="00D5311E" w:rsidRPr="00A03A05">
        <w:rPr>
          <w:rFonts w:asciiTheme="majorEastAsia" w:eastAsiaTheme="majorEastAsia" w:hAnsiTheme="majorEastAsia" w:hint="eastAsia"/>
        </w:rPr>
        <w:t>協力ありがとうございました。</w:t>
      </w:r>
    </w:p>
    <w:p w:rsidR="00D5311E" w:rsidRPr="00D5311E" w:rsidRDefault="00D5311E" w:rsidP="00B1615D">
      <w:pPr>
        <w:ind w:right="772"/>
        <w:rPr>
          <w:rFonts w:asciiTheme="majorEastAsia" w:eastAsiaTheme="majorEastAsia" w:hAnsiTheme="majorEastAsia"/>
        </w:rPr>
      </w:pPr>
    </w:p>
    <w:p w:rsidR="00D5311E" w:rsidRPr="00D5311E" w:rsidRDefault="00D5311E" w:rsidP="00B1615D">
      <w:pPr>
        <w:ind w:right="772"/>
        <w:rPr>
          <w:rFonts w:asciiTheme="majorEastAsia" w:eastAsiaTheme="majorEastAsia" w:hAnsiTheme="majorEastAsia"/>
        </w:rPr>
      </w:pPr>
    </w:p>
    <w:p w:rsidR="00D5311E" w:rsidRPr="00D5311E" w:rsidRDefault="00D5311E" w:rsidP="00B1615D">
      <w:pPr>
        <w:ind w:right="772"/>
        <w:rPr>
          <w:rFonts w:asciiTheme="majorEastAsia" w:eastAsiaTheme="majorEastAsia" w:hAnsiTheme="majorEastAsia"/>
        </w:rPr>
      </w:pPr>
    </w:p>
    <w:p w:rsidR="00D5311E" w:rsidRPr="00D5311E" w:rsidRDefault="003B1371" w:rsidP="003B1371">
      <w:pPr>
        <w:tabs>
          <w:tab w:val="left" w:pos="9638"/>
        </w:tabs>
        <w:ind w:right="-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ご協力ありがとうございました。</w:t>
      </w:r>
      <w:bookmarkStart w:id="0" w:name="_GoBack"/>
      <w:bookmarkEnd w:id="0"/>
    </w:p>
    <w:sectPr w:rsidR="00D5311E" w:rsidRPr="00D5311E" w:rsidSect="00D5311E">
      <w:footerReference w:type="even" r:id="rId9"/>
      <w:pgSz w:w="11906" w:h="16838" w:code="9"/>
      <w:pgMar w:top="1134" w:right="1134" w:bottom="1134" w:left="1134" w:header="851" w:footer="992" w:gutter="0"/>
      <w:pgNumType w:start="17"/>
      <w:cols w:space="425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19" w:rsidRDefault="00FE3219">
      <w:r>
        <w:separator/>
      </w:r>
    </w:p>
  </w:endnote>
  <w:endnote w:type="continuationSeparator" w:id="0">
    <w:p w:rsidR="00FE3219" w:rsidRDefault="00F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A2" w:rsidRDefault="004A7EA2">
    <w:pPr>
      <w:pStyle w:val="a7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A7EA2" w:rsidRDefault="004A7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19" w:rsidRDefault="00FE3219">
      <w:r>
        <w:separator/>
      </w:r>
    </w:p>
  </w:footnote>
  <w:footnote w:type="continuationSeparator" w:id="0">
    <w:p w:rsidR="00FE3219" w:rsidRDefault="00FE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42EEA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7B069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850DD7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B90D0C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0C8E03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0E4AB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6A080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E800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00361C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C9A8B3B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3C03C9"/>
    <w:multiLevelType w:val="multilevel"/>
    <w:tmpl w:val="BADACE82"/>
    <w:lvl w:ilvl="0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EB22F6"/>
    <w:multiLevelType w:val="multilevel"/>
    <w:tmpl w:val="EC6EDF0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285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A7"/>
    <w:rsid w:val="00007701"/>
    <w:rsid w:val="0001483A"/>
    <w:rsid w:val="00027478"/>
    <w:rsid w:val="000601D6"/>
    <w:rsid w:val="00065053"/>
    <w:rsid w:val="0006735F"/>
    <w:rsid w:val="0007383C"/>
    <w:rsid w:val="00075E00"/>
    <w:rsid w:val="00076C72"/>
    <w:rsid w:val="000868B6"/>
    <w:rsid w:val="0009696F"/>
    <w:rsid w:val="000A1986"/>
    <w:rsid w:val="000A62EB"/>
    <w:rsid w:val="000B3C70"/>
    <w:rsid w:val="000C369F"/>
    <w:rsid w:val="000C4F4C"/>
    <w:rsid w:val="000D1A6A"/>
    <w:rsid w:val="000D3C22"/>
    <w:rsid w:val="000E11C2"/>
    <w:rsid w:val="000E7D5C"/>
    <w:rsid w:val="000F07D0"/>
    <w:rsid w:val="000F6E45"/>
    <w:rsid w:val="00100403"/>
    <w:rsid w:val="0012670D"/>
    <w:rsid w:val="001323D3"/>
    <w:rsid w:val="00134E98"/>
    <w:rsid w:val="001362E7"/>
    <w:rsid w:val="00136344"/>
    <w:rsid w:val="001423C9"/>
    <w:rsid w:val="00145977"/>
    <w:rsid w:val="00145DD1"/>
    <w:rsid w:val="00152993"/>
    <w:rsid w:val="001650A9"/>
    <w:rsid w:val="00174AD6"/>
    <w:rsid w:val="001933EA"/>
    <w:rsid w:val="001B776B"/>
    <w:rsid w:val="001D4789"/>
    <w:rsid w:val="001E4FA4"/>
    <w:rsid w:val="001E7838"/>
    <w:rsid w:val="001F3792"/>
    <w:rsid w:val="001F3CDA"/>
    <w:rsid w:val="001F3EBC"/>
    <w:rsid w:val="00203D49"/>
    <w:rsid w:val="00232D06"/>
    <w:rsid w:val="0024251A"/>
    <w:rsid w:val="002441B7"/>
    <w:rsid w:val="00245E1D"/>
    <w:rsid w:val="002527A2"/>
    <w:rsid w:val="00255C84"/>
    <w:rsid w:val="00287FE8"/>
    <w:rsid w:val="00291D5D"/>
    <w:rsid w:val="00296989"/>
    <w:rsid w:val="002C04AD"/>
    <w:rsid w:val="002C5560"/>
    <w:rsid w:val="002D1DAA"/>
    <w:rsid w:val="002D411C"/>
    <w:rsid w:val="002D7866"/>
    <w:rsid w:val="002E0F63"/>
    <w:rsid w:val="002E2614"/>
    <w:rsid w:val="00301D07"/>
    <w:rsid w:val="00313848"/>
    <w:rsid w:val="00323C25"/>
    <w:rsid w:val="003258AD"/>
    <w:rsid w:val="003318FF"/>
    <w:rsid w:val="0034570F"/>
    <w:rsid w:val="003500DC"/>
    <w:rsid w:val="003565CC"/>
    <w:rsid w:val="00371B8D"/>
    <w:rsid w:val="00372342"/>
    <w:rsid w:val="003973A0"/>
    <w:rsid w:val="003A78EB"/>
    <w:rsid w:val="003A7FC1"/>
    <w:rsid w:val="003B1371"/>
    <w:rsid w:val="003B75BB"/>
    <w:rsid w:val="003C0488"/>
    <w:rsid w:val="003C2E67"/>
    <w:rsid w:val="003C70BB"/>
    <w:rsid w:val="003D03C6"/>
    <w:rsid w:val="003D7D44"/>
    <w:rsid w:val="003E17DA"/>
    <w:rsid w:val="003F1474"/>
    <w:rsid w:val="00410D4D"/>
    <w:rsid w:val="004173D6"/>
    <w:rsid w:val="00450819"/>
    <w:rsid w:val="00471D07"/>
    <w:rsid w:val="004823EE"/>
    <w:rsid w:val="00482DED"/>
    <w:rsid w:val="00487482"/>
    <w:rsid w:val="004A7EA2"/>
    <w:rsid w:val="004B2C27"/>
    <w:rsid w:val="004E79BA"/>
    <w:rsid w:val="004F1080"/>
    <w:rsid w:val="004F432F"/>
    <w:rsid w:val="00514E99"/>
    <w:rsid w:val="00520DD3"/>
    <w:rsid w:val="005530EC"/>
    <w:rsid w:val="005677B5"/>
    <w:rsid w:val="00587A0B"/>
    <w:rsid w:val="00595AAA"/>
    <w:rsid w:val="005A3156"/>
    <w:rsid w:val="005C24F5"/>
    <w:rsid w:val="005E0FAA"/>
    <w:rsid w:val="005E2FED"/>
    <w:rsid w:val="006035C8"/>
    <w:rsid w:val="00607C87"/>
    <w:rsid w:val="00612845"/>
    <w:rsid w:val="00621627"/>
    <w:rsid w:val="00624CB8"/>
    <w:rsid w:val="00625A36"/>
    <w:rsid w:val="00655CC8"/>
    <w:rsid w:val="00662732"/>
    <w:rsid w:val="006703C2"/>
    <w:rsid w:val="00671694"/>
    <w:rsid w:val="00691272"/>
    <w:rsid w:val="006B1057"/>
    <w:rsid w:val="006B4E7F"/>
    <w:rsid w:val="006B61A0"/>
    <w:rsid w:val="006B6E3F"/>
    <w:rsid w:val="006C17EE"/>
    <w:rsid w:val="006D5D28"/>
    <w:rsid w:val="006D75C3"/>
    <w:rsid w:val="006E7F86"/>
    <w:rsid w:val="006F0836"/>
    <w:rsid w:val="00724F1B"/>
    <w:rsid w:val="00725408"/>
    <w:rsid w:val="0074101F"/>
    <w:rsid w:val="00742524"/>
    <w:rsid w:val="00745ABB"/>
    <w:rsid w:val="00754F8A"/>
    <w:rsid w:val="00761073"/>
    <w:rsid w:val="0077658E"/>
    <w:rsid w:val="00782F82"/>
    <w:rsid w:val="007850BF"/>
    <w:rsid w:val="007932DB"/>
    <w:rsid w:val="00794395"/>
    <w:rsid w:val="007A3FEE"/>
    <w:rsid w:val="007A4151"/>
    <w:rsid w:val="007C0163"/>
    <w:rsid w:val="007C2D4B"/>
    <w:rsid w:val="007C5AF6"/>
    <w:rsid w:val="007D0FA7"/>
    <w:rsid w:val="007D5BDB"/>
    <w:rsid w:val="00800099"/>
    <w:rsid w:val="00810806"/>
    <w:rsid w:val="008142F9"/>
    <w:rsid w:val="00854101"/>
    <w:rsid w:val="00860223"/>
    <w:rsid w:val="0087565B"/>
    <w:rsid w:val="00886015"/>
    <w:rsid w:val="008A38E9"/>
    <w:rsid w:val="008F1760"/>
    <w:rsid w:val="008F57B4"/>
    <w:rsid w:val="008F727C"/>
    <w:rsid w:val="00900699"/>
    <w:rsid w:val="0090259A"/>
    <w:rsid w:val="00903696"/>
    <w:rsid w:val="00904099"/>
    <w:rsid w:val="00904239"/>
    <w:rsid w:val="00907000"/>
    <w:rsid w:val="00911AF1"/>
    <w:rsid w:val="00912DF0"/>
    <w:rsid w:val="00915DCF"/>
    <w:rsid w:val="00935384"/>
    <w:rsid w:val="009358C9"/>
    <w:rsid w:val="0096630C"/>
    <w:rsid w:val="009673BE"/>
    <w:rsid w:val="009915C2"/>
    <w:rsid w:val="009D6ADC"/>
    <w:rsid w:val="009E40B9"/>
    <w:rsid w:val="009E5BAB"/>
    <w:rsid w:val="009F5BD5"/>
    <w:rsid w:val="00A03A05"/>
    <w:rsid w:val="00A10581"/>
    <w:rsid w:val="00A2131D"/>
    <w:rsid w:val="00A45038"/>
    <w:rsid w:val="00A478DC"/>
    <w:rsid w:val="00A63187"/>
    <w:rsid w:val="00A95742"/>
    <w:rsid w:val="00AA1B9B"/>
    <w:rsid w:val="00AB5C99"/>
    <w:rsid w:val="00AC6B3F"/>
    <w:rsid w:val="00AF139B"/>
    <w:rsid w:val="00AF4C55"/>
    <w:rsid w:val="00B11E2F"/>
    <w:rsid w:val="00B1615D"/>
    <w:rsid w:val="00B16B43"/>
    <w:rsid w:val="00B2080D"/>
    <w:rsid w:val="00B2321B"/>
    <w:rsid w:val="00B26FE2"/>
    <w:rsid w:val="00B31906"/>
    <w:rsid w:val="00B329AE"/>
    <w:rsid w:val="00B47B4B"/>
    <w:rsid w:val="00B84E75"/>
    <w:rsid w:val="00B9611F"/>
    <w:rsid w:val="00B96A7A"/>
    <w:rsid w:val="00BA455F"/>
    <w:rsid w:val="00BA53DC"/>
    <w:rsid w:val="00BA5644"/>
    <w:rsid w:val="00BB38B2"/>
    <w:rsid w:val="00BB4B92"/>
    <w:rsid w:val="00BC7BB6"/>
    <w:rsid w:val="00BD09E1"/>
    <w:rsid w:val="00BD5EFD"/>
    <w:rsid w:val="00BE322A"/>
    <w:rsid w:val="00BE6C81"/>
    <w:rsid w:val="00C108A9"/>
    <w:rsid w:val="00C163F6"/>
    <w:rsid w:val="00C31874"/>
    <w:rsid w:val="00C40184"/>
    <w:rsid w:val="00C42FFE"/>
    <w:rsid w:val="00C47793"/>
    <w:rsid w:val="00C51BA6"/>
    <w:rsid w:val="00C71EF6"/>
    <w:rsid w:val="00C8277B"/>
    <w:rsid w:val="00CA2A53"/>
    <w:rsid w:val="00CA7766"/>
    <w:rsid w:val="00CB2F15"/>
    <w:rsid w:val="00CC45FE"/>
    <w:rsid w:val="00CC4B94"/>
    <w:rsid w:val="00CE5945"/>
    <w:rsid w:val="00CE7794"/>
    <w:rsid w:val="00CF103A"/>
    <w:rsid w:val="00CF745A"/>
    <w:rsid w:val="00D022C8"/>
    <w:rsid w:val="00D103C5"/>
    <w:rsid w:val="00D36D3B"/>
    <w:rsid w:val="00D430DA"/>
    <w:rsid w:val="00D43396"/>
    <w:rsid w:val="00D50A14"/>
    <w:rsid w:val="00D52850"/>
    <w:rsid w:val="00D5311E"/>
    <w:rsid w:val="00D57FA4"/>
    <w:rsid w:val="00D63667"/>
    <w:rsid w:val="00D819EE"/>
    <w:rsid w:val="00D912ED"/>
    <w:rsid w:val="00D976B5"/>
    <w:rsid w:val="00DA3068"/>
    <w:rsid w:val="00DA3ED5"/>
    <w:rsid w:val="00DA6CCE"/>
    <w:rsid w:val="00DB0262"/>
    <w:rsid w:val="00DB6A63"/>
    <w:rsid w:val="00DC546E"/>
    <w:rsid w:val="00DD2F10"/>
    <w:rsid w:val="00DD3F37"/>
    <w:rsid w:val="00DD5562"/>
    <w:rsid w:val="00DD5EF5"/>
    <w:rsid w:val="00DD7E95"/>
    <w:rsid w:val="00DE40F3"/>
    <w:rsid w:val="00DF0A7D"/>
    <w:rsid w:val="00DF5923"/>
    <w:rsid w:val="00E032A5"/>
    <w:rsid w:val="00E04B79"/>
    <w:rsid w:val="00E07114"/>
    <w:rsid w:val="00E203D1"/>
    <w:rsid w:val="00E3116C"/>
    <w:rsid w:val="00E609DD"/>
    <w:rsid w:val="00E6107E"/>
    <w:rsid w:val="00E61BED"/>
    <w:rsid w:val="00E9157F"/>
    <w:rsid w:val="00EA5F22"/>
    <w:rsid w:val="00EB66EE"/>
    <w:rsid w:val="00EB6E09"/>
    <w:rsid w:val="00EC074C"/>
    <w:rsid w:val="00EC44C4"/>
    <w:rsid w:val="00ED61F5"/>
    <w:rsid w:val="00ED6D7D"/>
    <w:rsid w:val="00EF4708"/>
    <w:rsid w:val="00EF6683"/>
    <w:rsid w:val="00F02111"/>
    <w:rsid w:val="00F10600"/>
    <w:rsid w:val="00F466A3"/>
    <w:rsid w:val="00F638E0"/>
    <w:rsid w:val="00F82EF1"/>
    <w:rsid w:val="00FA0D0A"/>
    <w:rsid w:val="00FB4E0D"/>
    <w:rsid w:val="00FC5A92"/>
    <w:rsid w:val="00FC6E55"/>
    <w:rsid w:val="00FD200C"/>
    <w:rsid w:val="00FD352D"/>
    <w:rsid w:val="00FD7B4B"/>
    <w:rsid w:val="00FE3219"/>
    <w:rsid w:val="00FE413D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97AF7206-E369-4DC4-8797-4791C44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D5BDB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1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4">
    <w:name w:val="page number"/>
    <w:basedOn w:val="a3"/>
  </w:style>
  <w:style w:type="paragraph" w:customStyle="1" w:styleId="1">
    <w:name w:val="スタイル1"/>
    <w:basedOn w:val="a1"/>
    <w:pPr>
      <w:numPr>
        <w:numId w:val="11"/>
      </w:numPr>
    </w:pPr>
  </w:style>
  <w:style w:type="table" w:styleId="aff5">
    <w:name w:val="Table Grid"/>
    <w:basedOn w:val="a4"/>
    <w:uiPriority w:val="59"/>
    <w:rsid w:val="00E0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D53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「親」をまなびあう参加型学習プログラム</vt:lpstr>
      <vt:lpstr>「親」をまなびあう参加型学習プログラム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「親」をまなびあう参加型学習プログラム</dc:title>
  <dc:creator>洋</dc:creator>
  <cp:lastModifiedBy>武原 智明</cp:lastModifiedBy>
  <cp:revision>6</cp:revision>
  <cp:lastPrinted>2017-03-09T05:16:00Z</cp:lastPrinted>
  <dcterms:created xsi:type="dcterms:W3CDTF">2017-03-09T04:56:00Z</dcterms:created>
  <dcterms:modified xsi:type="dcterms:W3CDTF">2021-10-12T05:19:00Z</dcterms:modified>
</cp:coreProperties>
</file>