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1F" w:rsidRPr="00B15E49" w:rsidRDefault="00F0317D">
      <w:pPr>
        <w:rPr>
          <w:rFonts w:asciiTheme="minorEastAsia" w:hAnsiTheme="minorEastAsia"/>
          <w:sz w:val="24"/>
        </w:rPr>
      </w:pPr>
      <w:r w:rsidRPr="00B15E49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1014625</wp:posOffset>
                </wp:positionH>
                <wp:positionV relativeFrom="paragraph">
                  <wp:posOffset>-365078</wp:posOffset>
                </wp:positionV>
                <wp:extent cx="5295331" cy="436728"/>
                <wp:effectExtent l="0" t="0" r="635" b="19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331" cy="436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17D" w:rsidRPr="006650D6" w:rsidRDefault="006650D6" w:rsidP="006650D6">
                            <w:pPr>
                              <w:ind w:firstLineChars="200" w:firstLine="640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6650D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u w:val="single"/>
                              </w:rPr>
                              <w:t>１</w:t>
                            </w:r>
                            <w:r w:rsidRPr="006650D6">
                              <w:rPr>
                                <w:rFonts w:asciiTheme="majorEastAsia" w:eastAsiaTheme="majorEastAsia" w:hAnsiTheme="majorEastAsia"/>
                                <w:sz w:val="32"/>
                                <w:u w:val="single"/>
                              </w:rPr>
                              <w:t>年</w:t>
                            </w:r>
                            <w:r w:rsidRPr="006650D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u w:val="single"/>
                              </w:rPr>
                              <w:t>１</w:t>
                            </w:r>
                            <w:r w:rsidR="00F0317D" w:rsidRPr="006650D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u w:val="single"/>
                              </w:rPr>
                              <w:t>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6650D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u w:val="single"/>
                              </w:rPr>
                              <w:t xml:space="preserve">　番　</w:t>
                            </w:r>
                            <w:r w:rsidRPr="006650D6">
                              <w:rPr>
                                <w:rFonts w:asciiTheme="majorEastAsia" w:eastAsiaTheme="majorEastAsia" w:hAnsiTheme="majorEastAsia"/>
                                <w:sz w:val="32"/>
                                <w:u w:val="single"/>
                              </w:rPr>
                              <w:t>名前（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79.9pt;margin-top:-28.75pt;width:416.95pt;height:3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" fillcolor="white [3201]" stroked="f" strokeweight=".5pt">
                <v:textbox>
                  <w:txbxContent>
                    <w:p w:rsidR="00F0317D" w:rsidRPr="006650D6" w:rsidRDefault="006650D6" w:rsidP="006650D6">
                      <w:pPr>
                        <w:ind w:firstLineChars="200" w:firstLine="640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6650D6">
                        <w:rPr>
                          <w:rFonts w:asciiTheme="majorEastAsia" w:eastAsiaTheme="majorEastAsia" w:hAnsiTheme="majorEastAsia" w:hint="eastAsia"/>
                          <w:sz w:val="32"/>
                          <w:u w:val="single"/>
                        </w:rPr>
                        <w:t>１</w:t>
                      </w:r>
                      <w:r w:rsidRPr="006650D6">
                        <w:rPr>
                          <w:rFonts w:asciiTheme="majorEastAsia" w:eastAsiaTheme="majorEastAsia" w:hAnsiTheme="majorEastAsia"/>
                          <w:sz w:val="32"/>
                          <w:u w:val="single"/>
                        </w:rPr>
                        <w:t>年</w:t>
                      </w:r>
                      <w:r w:rsidRPr="006650D6">
                        <w:rPr>
                          <w:rFonts w:asciiTheme="majorEastAsia" w:eastAsiaTheme="majorEastAsia" w:hAnsiTheme="majorEastAsia" w:hint="eastAsia"/>
                          <w:sz w:val="32"/>
                          <w:u w:val="single"/>
                        </w:rPr>
                        <w:t>１</w:t>
                      </w:r>
                      <w:r w:rsidR="00F0317D" w:rsidRPr="006650D6">
                        <w:rPr>
                          <w:rFonts w:asciiTheme="majorEastAsia" w:eastAsiaTheme="majorEastAsia" w:hAnsiTheme="majorEastAsia" w:hint="eastAsia"/>
                          <w:sz w:val="32"/>
                          <w:u w:val="single"/>
                        </w:rPr>
                        <w:t>組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u w:val="single"/>
                        </w:rPr>
                        <w:t xml:space="preserve">　</w:t>
                      </w:r>
                      <w:r w:rsidRPr="006650D6">
                        <w:rPr>
                          <w:rFonts w:asciiTheme="majorEastAsia" w:eastAsiaTheme="majorEastAsia" w:hAnsiTheme="majorEastAsia" w:hint="eastAsia"/>
                          <w:sz w:val="32"/>
                          <w:u w:val="single"/>
                        </w:rPr>
                        <w:t xml:space="preserve">　番　</w:t>
                      </w:r>
                      <w:r w:rsidRPr="006650D6">
                        <w:rPr>
                          <w:rFonts w:asciiTheme="majorEastAsia" w:eastAsiaTheme="majorEastAsia" w:hAnsiTheme="majorEastAsia"/>
                          <w:sz w:val="32"/>
                          <w:u w:val="single"/>
                        </w:rPr>
                        <w:t>名前（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75021F" w:rsidRPr="00B15E49">
        <w:rPr>
          <w:rFonts w:asciiTheme="minorEastAsia" w:hAnsiTheme="minorEastAsia"/>
          <w:sz w:val="24"/>
        </w:rPr>
        <w:t>【</w:t>
      </w:r>
      <w:r w:rsidR="00E77455" w:rsidRPr="00B15E49">
        <w:rPr>
          <w:rFonts w:asciiTheme="minorEastAsia" w:hAnsiTheme="minorEastAsia"/>
          <w:sz w:val="24"/>
        </w:rPr>
        <w:t>評価問題</w:t>
      </w:r>
      <w:r w:rsidR="0075021F" w:rsidRPr="00B15E49">
        <w:rPr>
          <w:rFonts w:asciiTheme="minorEastAsia" w:hAnsiTheme="minorEastAsia"/>
          <w:sz w:val="24"/>
        </w:rPr>
        <w:t>】</w:t>
      </w:r>
    </w:p>
    <w:p w:rsidR="00E77455" w:rsidRPr="00B15E49" w:rsidRDefault="003546BD" w:rsidP="00833D10">
      <w:pPr>
        <w:ind w:firstLineChars="100" w:firstLine="240"/>
        <w:rPr>
          <w:rFonts w:asciiTheme="minorEastAsia" w:hAnsiTheme="minorEastAsia"/>
          <w:sz w:val="24"/>
        </w:rPr>
      </w:pPr>
      <w:r w:rsidRPr="00B15E49">
        <w:rPr>
          <w:rFonts w:asciiTheme="minorEastAsia" w:hAnsiTheme="minorEastAsia"/>
          <w:sz w:val="24"/>
        </w:rPr>
        <w:t>あなた</w:t>
      </w:r>
      <w:r w:rsidR="00EE7D8A" w:rsidRPr="00B15E49">
        <w:rPr>
          <w:rFonts w:asciiTheme="minorEastAsia" w:hAnsiTheme="minorEastAsia"/>
          <w:sz w:val="24"/>
        </w:rPr>
        <w:t>は</w:t>
      </w:r>
      <w:r w:rsidR="00CF2BDF" w:rsidRPr="00B15E49">
        <w:rPr>
          <w:rFonts w:asciiTheme="minorEastAsia" w:hAnsiTheme="minorEastAsia"/>
          <w:sz w:val="24"/>
        </w:rPr>
        <w:t>貴浩くん，涼介くん，孝市くんの</w:t>
      </w:r>
      <w:r w:rsidR="00EE7D8A" w:rsidRPr="00B15E49">
        <w:rPr>
          <w:rFonts w:asciiTheme="minorEastAsia" w:hAnsiTheme="minorEastAsia"/>
          <w:sz w:val="24"/>
        </w:rPr>
        <w:t>仲良し４</w:t>
      </w:r>
      <w:r w:rsidRPr="00B15E49">
        <w:rPr>
          <w:rFonts w:asciiTheme="minorEastAsia" w:hAnsiTheme="minorEastAsia"/>
          <w:sz w:val="24"/>
        </w:rPr>
        <w:t>人グループで</w:t>
      </w:r>
      <w:r w:rsidR="00361B2A" w:rsidRPr="00B15E49">
        <w:rPr>
          <w:rFonts w:asciiTheme="minorEastAsia" w:hAnsiTheme="minorEastAsia"/>
          <w:sz w:val="24"/>
        </w:rPr>
        <w:t>遊園地</w:t>
      </w:r>
      <w:r w:rsidRPr="00B15E49">
        <w:rPr>
          <w:rFonts w:asciiTheme="minorEastAsia" w:hAnsiTheme="minorEastAsia"/>
          <w:sz w:val="24"/>
        </w:rPr>
        <w:t>に遊びに来ています。</w:t>
      </w:r>
      <w:r w:rsidR="00361B2A" w:rsidRPr="00B15E49">
        <w:rPr>
          <w:rFonts w:asciiTheme="minorEastAsia" w:hAnsiTheme="minorEastAsia"/>
          <w:sz w:val="24"/>
        </w:rPr>
        <w:t>アトラクションA</w:t>
      </w:r>
      <w:r w:rsidR="008C2FEF" w:rsidRPr="00B15E49">
        <w:rPr>
          <w:rFonts w:asciiTheme="minorEastAsia" w:hAnsiTheme="minorEastAsia"/>
          <w:sz w:val="24"/>
        </w:rPr>
        <w:t>が大好きな２人と</w:t>
      </w:r>
      <w:r w:rsidR="00361B2A" w:rsidRPr="00B15E49">
        <w:rPr>
          <w:rFonts w:asciiTheme="minorEastAsia" w:hAnsiTheme="minorEastAsia"/>
          <w:sz w:val="24"/>
        </w:rPr>
        <w:t>アトラクションB</w:t>
      </w:r>
      <w:r w:rsidR="008C2FEF" w:rsidRPr="00B15E49">
        <w:rPr>
          <w:rFonts w:asciiTheme="minorEastAsia" w:hAnsiTheme="minorEastAsia"/>
          <w:sz w:val="24"/>
        </w:rPr>
        <w:t>が大好きな２人に意見が分かれました。</w:t>
      </w:r>
      <w:r w:rsidR="00CF2BDF" w:rsidRPr="00B15E49">
        <w:rPr>
          <w:rFonts w:asciiTheme="minorEastAsia" w:hAnsiTheme="minorEastAsia"/>
          <w:sz w:val="24"/>
        </w:rPr>
        <w:t>貴浩くんと涼介くんは</w:t>
      </w:r>
      <w:r w:rsidR="00E77455" w:rsidRPr="00B15E49">
        <w:rPr>
          <w:rFonts w:asciiTheme="minorEastAsia" w:hAnsiTheme="minorEastAsia"/>
          <w:sz w:val="24"/>
        </w:rPr>
        <w:t>，</w:t>
      </w:r>
      <w:r w:rsidR="00361B2A" w:rsidRPr="00B15E49">
        <w:rPr>
          <w:rFonts w:asciiTheme="minorEastAsia" w:hAnsiTheme="minorEastAsia"/>
          <w:sz w:val="24"/>
        </w:rPr>
        <w:t>アトラクションA</w:t>
      </w:r>
      <w:r w:rsidR="008C2FEF" w:rsidRPr="00B15E49">
        <w:rPr>
          <w:rFonts w:asciiTheme="minorEastAsia" w:hAnsiTheme="minorEastAsia"/>
          <w:sz w:val="24"/>
        </w:rPr>
        <w:t>に連続して３回</w:t>
      </w:r>
      <w:r w:rsidR="00EE7D8A" w:rsidRPr="00B15E49">
        <w:rPr>
          <w:rFonts w:asciiTheme="minorEastAsia" w:hAnsiTheme="minorEastAsia"/>
          <w:sz w:val="24"/>
        </w:rPr>
        <w:t>乗</w:t>
      </w:r>
      <w:r w:rsidR="008C2FEF" w:rsidRPr="00B15E49">
        <w:rPr>
          <w:rFonts w:asciiTheme="minorEastAsia" w:hAnsiTheme="minorEastAsia"/>
          <w:sz w:val="24"/>
        </w:rPr>
        <w:t>ると言っています。</w:t>
      </w:r>
      <w:r w:rsidR="00EE7D8A" w:rsidRPr="00B15E49">
        <w:rPr>
          <w:rFonts w:asciiTheme="minorEastAsia" w:hAnsiTheme="minorEastAsia"/>
          <w:sz w:val="24"/>
        </w:rPr>
        <w:t>あなたと</w:t>
      </w:r>
      <w:r w:rsidR="00CF2BDF" w:rsidRPr="00B15E49">
        <w:rPr>
          <w:rFonts w:asciiTheme="minorEastAsia" w:hAnsiTheme="minorEastAsia"/>
          <w:sz w:val="24"/>
        </w:rPr>
        <w:t>孝市</w:t>
      </w:r>
      <w:r w:rsidR="00EE7D8A" w:rsidRPr="00B15E49">
        <w:rPr>
          <w:rFonts w:asciiTheme="minorEastAsia" w:hAnsiTheme="minorEastAsia"/>
          <w:sz w:val="24"/>
        </w:rPr>
        <w:t>くんは</w:t>
      </w:r>
      <w:r w:rsidR="002367DD" w:rsidRPr="00B15E49">
        <w:rPr>
          <w:rFonts w:asciiTheme="minorEastAsia" w:hAnsiTheme="minorEastAsia"/>
          <w:sz w:val="24"/>
        </w:rPr>
        <w:t>，</w:t>
      </w:r>
      <w:r w:rsidR="008C2FEF" w:rsidRPr="00B15E49">
        <w:rPr>
          <w:rFonts w:asciiTheme="minorEastAsia" w:hAnsiTheme="minorEastAsia"/>
          <w:sz w:val="24"/>
        </w:rPr>
        <w:t>その間に</w:t>
      </w:r>
      <w:r w:rsidR="00361B2A" w:rsidRPr="00B15E49">
        <w:rPr>
          <w:rFonts w:asciiTheme="minorEastAsia" w:hAnsiTheme="minorEastAsia"/>
          <w:sz w:val="24"/>
        </w:rPr>
        <w:t>アトラクションB</w:t>
      </w:r>
      <w:r w:rsidR="008C2FEF" w:rsidRPr="00B15E49">
        <w:rPr>
          <w:rFonts w:asciiTheme="minorEastAsia" w:hAnsiTheme="minorEastAsia"/>
          <w:sz w:val="24"/>
        </w:rPr>
        <w:t>に連続して</w:t>
      </w:r>
      <w:r w:rsidR="005C3273" w:rsidRPr="00B15E49">
        <w:rPr>
          <w:rFonts w:asciiTheme="minorEastAsia" w:hAnsiTheme="minorEastAsia"/>
          <w:sz w:val="24"/>
        </w:rPr>
        <w:t>，できるだけ</w:t>
      </w:r>
      <w:r w:rsidR="008C2FEF" w:rsidRPr="00B15E49">
        <w:rPr>
          <w:rFonts w:asciiTheme="minorEastAsia" w:hAnsiTheme="minorEastAsia"/>
          <w:sz w:val="24"/>
        </w:rPr>
        <w:t>たくさん乗ろうと考えています。</w:t>
      </w:r>
      <w:r w:rsidR="002367DD" w:rsidRPr="00B15E49">
        <w:rPr>
          <w:rFonts w:asciiTheme="minorEastAsia" w:hAnsiTheme="minorEastAsia"/>
          <w:sz w:val="24"/>
        </w:rPr>
        <w:t>そこであなたは，</w:t>
      </w:r>
      <w:r w:rsidR="00361B2A" w:rsidRPr="00B15E49">
        <w:rPr>
          <w:rFonts w:asciiTheme="minorEastAsia" w:hAnsiTheme="minorEastAsia"/>
          <w:sz w:val="24"/>
        </w:rPr>
        <w:t>アトラクションA</w:t>
      </w:r>
      <w:r w:rsidR="005C3273" w:rsidRPr="00B15E49">
        <w:rPr>
          <w:rFonts w:asciiTheme="minorEastAsia" w:hAnsiTheme="minorEastAsia"/>
          <w:sz w:val="24"/>
        </w:rPr>
        <w:t>と</w:t>
      </w:r>
      <w:r w:rsidR="00361B2A" w:rsidRPr="00B15E49">
        <w:rPr>
          <w:rFonts w:asciiTheme="minorEastAsia" w:hAnsiTheme="minorEastAsia"/>
          <w:sz w:val="24"/>
        </w:rPr>
        <w:t>アトラクションB</w:t>
      </w:r>
      <w:r w:rsidR="002367DD" w:rsidRPr="00B15E49">
        <w:rPr>
          <w:rFonts w:asciiTheme="minorEastAsia" w:hAnsiTheme="minorEastAsia"/>
          <w:sz w:val="24"/>
        </w:rPr>
        <w:t>の情報</w:t>
      </w:r>
      <w:r w:rsidR="005C3273" w:rsidRPr="00B15E49">
        <w:rPr>
          <w:rFonts w:asciiTheme="minorEastAsia" w:hAnsiTheme="minorEastAsia"/>
          <w:sz w:val="24"/>
        </w:rPr>
        <w:t>を入手し，</w:t>
      </w:r>
      <w:r w:rsidR="00E77455" w:rsidRPr="00B15E49">
        <w:rPr>
          <w:rFonts w:asciiTheme="minorEastAsia" w:hAnsiTheme="minorEastAsia"/>
          <w:sz w:val="24"/>
        </w:rPr>
        <w:t>以下の２つの</w:t>
      </w:r>
      <w:r w:rsidR="002367DD" w:rsidRPr="00B15E49">
        <w:rPr>
          <w:rFonts w:asciiTheme="minorEastAsia" w:hAnsiTheme="minorEastAsia"/>
          <w:sz w:val="24"/>
        </w:rPr>
        <w:t>メモに</w:t>
      </w:r>
      <w:r w:rsidR="005C3273" w:rsidRPr="00B15E49">
        <w:rPr>
          <w:rFonts w:asciiTheme="minorEastAsia" w:hAnsiTheme="minorEastAsia"/>
          <w:sz w:val="24"/>
        </w:rPr>
        <w:t>整理</w:t>
      </w:r>
      <w:r w:rsidR="002367DD" w:rsidRPr="00B15E49">
        <w:rPr>
          <w:rFonts w:asciiTheme="minorEastAsia" w:hAnsiTheme="minorEastAsia"/>
          <w:sz w:val="24"/>
        </w:rPr>
        <w:t>しました。あなたはメモ１，メモ２を見て</w:t>
      </w:r>
      <w:r w:rsidR="00E77455" w:rsidRPr="00B15E49">
        <w:rPr>
          <w:rFonts w:asciiTheme="minorEastAsia" w:hAnsiTheme="minorEastAsia"/>
          <w:sz w:val="24"/>
        </w:rPr>
        <w:t>，各</w:t>
      </w:r>
      <w:r w:rsidR="002367DD" w:rsidRPr="00B15E49">
        <w:rPr>
          <w:rFonts w:asciiTheme="minorEastAsia" w:hAnsiTheme="minorEastAsia"/>
          <w:sz w:val="24"/>
        </w:rPr>
        <w:t>アトラクションの待ち時間と運転時間が一定</w:t>
      </w:r>
      <w:r w:rsidR="00D35FB0" w:rsidRPr="00B15E49">
        <w:rPr>
          <w:rFonts w:asciiTheme="minorEastAsia" w:hAnsiTheme="minorEastAsia"/>
          <w:sz w:val="24"/>
        </w:rPr>
        <w:t>だから</w:t>
      </w:r>
      <w:r w:rsidR="002367DD" w:rsidRPr="00B15E49">
        <w:rPr>
          <w:rFonts w:asciiTheme="minorEastAsia" w:hAnsiTheme="minorEastAsia"/>
          <w:sz w:val="24"/>
        </w:rPr>
        <w:t>，</w:t>
      </w:r>
      <w:r w:rsidR="00561644" w:rsidRPr="00B15E49">
        <w:rPr>
          <w:rFonts w:asciiTheme="minorEastAsia" w:hAnsiTheme="minorEastAsia"/>
          <w:sz w:val="24"/>
        </w:rPr>
        <w:t>それらを合わせた所要時間</w:t>
      </w:r>
      <w:r w:rsidR="00D35FB0" w:rsidRPr="00B15E49">
        <w:rPr>
          <w:rFonts w:asciiTheme="minorEastAsia" w:hAnsiTheme="minorEastAsia"/>
          <w:sz w:val="24"/>
        </w:rPr>
        <w:t>も一定だと考え</w:t>
      </w:r>
      <w:r w:rsidR="00833D10" w:rsidRPr="00B15E49">
        <w:rPr>
          <w:rFonts w:asciiTheme="minorEastAsia" w:hAnsiTheme="minorEastAsia"/>
          <w:sz w:val="24"/>
        </w:rPr>
        <w:t>ました。</w:t>
      </w:r>
      <w:r w:rsidR="005C3273" w:rsidRPr="00B15E49">
        <w:rPr>
          <w:rFonts w:asciiTheme="minorEastAsia" w:hAnsiTheme="minorEastAsia"/>
          <w:sz w:val="24"/>
        </w:rPr>
        <w:t>「</w:t>
      </w:r>
      <w:r w:rsidR="00091481" w:rsidRPr="00B15E49">
        <w:rPr>
          <w:rFonts w:asciiTheme="minorEastAsia" w:hAnsiTheme="minorEastAsia"/>
          <w:sz w:val="24"/>
        </w:rPr>
        <w:t>貴浩くんと涼介くん</w:t>
      </w:r>
      <w:r w:rsidR="005C3273" w:rsidRPr="00B15E49">
        <w:rPr>
          <w:rFonts w:asciiTheme="minorEastAsia" w:hAnsiTheme="minorEastAsia"/>
          <w:sz w:val="24"/>
        </w:rPr>
        <w:t>が</w:t>
      </w:r>
      <w:r w:rsidR="00361B2A" w:rsidRPr="00B15E49">
        <w:rPr>
          <w:rFonts w:asciiTheme="minorEastAsia" w:hAnsiTheme="minorEastAsia"/>
          <w:sz w:val="24"/>
        </w:rPr>
        <w:t>アトラクションA</w:t>
      </w:r>
      <w:r w:rsidR="005C3273" w:rsidRPr="00B15E49">
        <w:rPr>
          <w:rFonts w:asciiTheme="minorEastAsia" w:hAnsiTheme="minorEastAsia"/>
          <w:sz w:val="24"/>
        </w:rPr>
        <w:t>に連続して３回乗る間に</w:t>
      </w:r>
      <w:r w:rsidR="00361B2A" w:rsidRPr="00B15E49">
        <w:rPr>
          <w:rFonts w:asciiTheme="minorEastAsia" w:hAnsiTheme="minorEastAsia"/>
          <w:sz w:val="24"/>
        </w:rPr>
        <w:t>アトラクションB</w:t>
      </w:r>
      <w:r w:rsidR="005C3273" w:rsidRPr="00B15E49">
        <w:rPr>
          <w:rFonts w:asciiTheme="minorEastAsia" w:hAnsiTheme="minorEastAsia"/>
          <w:sz w:val="24"/>
        </w:rPr>
        <w:t>に６回</w:t>
      </w:r>
      <w:r w:rsidR="002367DD" w:rsidRPr="00B15E49">
        <w:rPr>
          <w:rFonts w:asciiTheme="minorEastAsia" w:hAnsiTheme="minorEastAsia"/>
          <w:sz w:val="24"/>
        </w:rPr>
        <w:t>乗ることはできない</w:t>
      </w:r>
      <w:r w:rsidR="005C3273" w:rsidRPr="00B15E49">
        <w:rPr>
          <w:rFonts w:asciiTheme="minorEastAsia" w:hAnsiTheme="minorEastAsia"/>
          <w:sz w:val="24"/>
        </w:rPr>
        <w:t>ので，乗れるのは５回まで</w:t>
      </w:r>
      <w:r w:rsidR="002367DD" w:rsidRPr="00B15E49">
        <w:rPr>
          <w:rFonts w:asciiTheme="minorEastAsia" w:hAnsiTheme="minorEastAsia"/>
          <w:sz w:val="24"/>
        </w:rPr>
        <w:t>」と結論を出しました。</w:t>
      </w:r>
      <w:r w:rsidR="00E77455" w:rsidRPr="00B15E49">
        <w:rPr>
          <w:rFonts w:asciiTheme="minorEastAsia" w:hAnsiTheme="minorEastAsia"/>
          <w:sz w:val="24"/>
        </w:rPr>
        <w:t>その結論に至るまでの理由を，比例，または反比例の表・式・グラフを使って，説明しなさい。</w:t>
      </w:r>
    </w:p>
    <w:p w:rsidR="00E77455" w:rsidRPr="00B15E49" w:rsidRDefault="00E77455" w:rsidP="00E77455">
      <w:pPr>
        <w:rPr>
          <w:rFonts w:asciiTheme="minorEastAsia" w:hAnsiTheme="minorEastAsia"/>
          <w:sz w:val="24"/>
        </w:rPr>
      </w:pPr>
      <w:r w:rsidRPr="00B15E49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241935</wp:posOffset>
                </wp:positionV>
                <wp:extent cx="3038475" cy="1533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455" w:rsidRPr="00361B2A" w:rsidRDefault="00E77455" w:rsidP="00E77455">
                            <w:r w:rsidRPr="00361B2A">
                              <w:t>メモ１</w:t>
                            </w:r>
                            <w:r w:rsidR="00CF2BDF" w:rsidRPr="00361B2A">
                              <w:t>【各アトラクションの待ち時間】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48"/>
                              <w:gridCol w:w="1134"/>
                            </w:tblGrid>
                            <w:tr w:rsidR="00E77455" w:rsidRPr="00361B2A" w:rsidTr="00E77455">
                              <w:trPr>
                                <w:trHeight w:val="291"/>
                              </w:trPr>
                              <w:tc>
                                <w:tcPr>
                                  <w:tcW w:w="3148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E77455" w:rsidRPr="00361B2A" w:rsidRDefault="00E77455" w:rsidP="00E77455">
                                  <w:pPr>
                                    <w:jc w:val="center"/>
                                  </w:pPr>
                                  <w:r w:rsidRPr="00361B2A">
                                    <w:t>アトラクション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E77455" w:rsidRPr="00361B2A" w:rsidRDefault="00E77455" w:rsidP="00E77455">
                                  <w:pPr>
                                    <w:jc w:val="center"/>
                                  </w:pPr>
                                  <w:r w:rsidRPr="00361B2A">
                                    <w:t>待ち時間</w:t>
                                  </w:r>
                                </w:p>
                              </w:tc>
                            </w:tr>
                            <w:tr w:rsidR="00E77455" w:rsidRPr="00361B2A" w:rsidTr="00E77455">
                              <w:trPr>
                                <w:trHeight w:val="303"/>
                              </w:trPr>
                              <w:tc>
                                <w:tcPr>
                                  <w:tcW w:w="3148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E77455" w:rsidRPr="00361B2A" w:rsidRDefault="00361B2A" w:rsidP="00361B2A">
                                  <w:pPr>
                                    <w:jc w:val="center"/>
                                  </w:pPr>
                                  <w:r w:rsidRPr="00361B2A">
                                    <w:t>アトラクション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E77455" w:rsidRPr="00361B2A" w:rsidRDefault="00361B2A" w:rsidP="00E77455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  <w:r w:rsidR="00E77455" w:rsidRPr="00361B2A">
                                    <w:t>0</w:t>
                                  </w:r>
                                  <w:r w:rsidR="00E77455" w:rsidRPr="00361B2A">
                                    <w:t>分</w:t>
                                  </w:r>
                                </w:p>
                              </w:tc>
                            </w:tr>
                            <w:tr w:rsidR="00361B2A" w:rsidRPr="00361B2A" w:rsidTr="00E77455">
                              <w:trPr>
                                <w:trHeight w:val="303"/>
                              </w:trPr>
                              <w:tc>
                                <w:tcPr>
                                  <w:tcW w:w="3148" w:type="dxa"/>
                                </w:tcPr>
                                <w:p w:rsidR="00361B2A" w:rsidRPr="00361B2A" w:rsidRDefault="00361B2A" w:rsidP="00361B2A">
                                  <w:pPr>
                                    <w:jc w:val="center"/>
                                  </w:pPr>
                                  <w:r w:rsidRPr="00361B2A">
                                    <w:t>アトラクション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361B2A" w:rsidRPr="00361B2A" w:rsidRDefault="00361B2A" w:rsidP="00361B2A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  <w:r w:rsidRPr="00361B2A">
                                    <w:t>0</w:t>
                                  </w:r>
                                  <w:r w:rsidRPr="00361B2A">
                                    <w:t>分</w:t>
                                  </w:r>
                                </w:p>
                              </w:tc>
                            </w:tr>
                            <w:tr w:rsidR="00361B2A" w:rsidRPr="00361B2A" w:rsidTr="00E77455">
                              <w:trPr>
                                <w:trHeight w:val="303"/>
                              </w:trPr>
                              <w:tc>
                                <w:tcPr>
                                  <w:tcW w:w="3148" w:type="dxa"/>
                                </w:tcPr>
                                <w:p w:rsidR="00361B2A" w:rsidRPr="00361B2A" w:rsidRDefault="00361B2A" w:rsidP="00361B2A">
                                  <w:pPr>
                                    <w:jc w:val="center"/>
                                  </w:pPr>
                                  <w:r w:rsidRPr="00361B2A">
                                    <w:t>アトラクション</w:t>
                                  </w:r>
                                  <w:r w:rsidRPr="00361B2A"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361B2A" w:rsidRPr="00361B2A" w:rsidRDefault="00361B2A" w:rsidP="00361B2A">
                                  <w:pPr>
                                    <w:jc w:val="center"/>
                                  </w:pPr>
                                  <w:r w:rsidRPr="00361B2A">
                                    <w:t>55</w:t>
                                  </w:r>
                                  <w:r w:rsidRPr="00361B2A">
                                    <w:t>分</w:t>
                                  </w:r>
                                </w:p>
                              </w:tc>
                            </w:tr>
                          </w:tbl>
                          <w:p w:rsidR="00E77455" w:rsidRPr="00361B2A" w:rsidRDefault="00E77455" w:rsidP="00E77455">
                            <w:r w:rsidRPr="00361B2A">
                              <w:rPr>
                                <w:rFonts w:ascii="ＭＳ 明朝" w:eastAsia="ＭＳ 明朝" w:hAnsi="ＭＳ 明朝" w:cs="ＭＳ 明朝" w:hint="eastAsia"/>
                              </w:rPr>
                              <w:t>※</w:t>
                            </w:r>
                            <w:r w:rsidRPr="00361B2A">
                              <w:t>各アトラクションの待ち時間は，一定</w:t>
                            </w:r>
                            <w:r w:rsidR="00091481" w:rsidRPr="00361B2A">
                              <w:t>とする</w:t>
                            </w:r>
                            <w:r w:rsidRPr="00361B2A"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5.7pt;margin-top:19.05pt;width:239.25pt;height:120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" fillcolor="white [3201]" strokeweight=".5pt">
                <v:textbox>
                  <w:txbxContent>
                    <w:p w:rsidR="00E77455" w:rsidRPr="00361B2A" w:rsidRDefault="00E77455" w:rsidP="00E77455">
                      <w:r w:rsidRPr="00361B2A">
                        <w:t>メモ１</w:t>
                      </w:r>
                      <w:r w:rsidR="00CF2BDF" w:rsidRPr="00361B2A">
                        <w:t>【各アトラクションの待ち時間】</w:t>
                      </w:r>
                    </w:p>
                    <w:tbl>
                      <w:tblPr>
                        <w:tblStyle w:val="a5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148"/>
                        <w:gridCol w:w="1134"/>
                      </w:tblGrid>
                      <w:tr w:rsidR="00E77455" w:rsidRPr="00361B2A" w:rsidTr="00E77455">
                        <w:trPr>
                          <w:trHeight w:val="291"/>
                        </w:trPr>
                        <w:tc>
                          <w:tcPr>
                            <w:tcW w:w="3148" w:type="dxa"/>
                            <w:tcBorders>
                              <w:bottom w:val="double" w:sz="4" w:space="0" w:color="auto"/>
                            </w:tcBorders>
                          </w:tcPr>
                          <w:p w:rsidR="00E77455" w:rsidRPr="00361B2A" w:rsidRDefault="00E77455" w:rsidP="00E77455">
                            <w:pPr>
                              <w:jc w:val="center"/>
                            </w:pPr>
                            <w:r w:rsidRPr="00361B2A">
                              <w:t>アトラクション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double" w:sz="4" w:space="0" w:color="auto"/>
                            </w:tcBorders>
                          </w:tcPr>
                          <w:p w:rsidR="00E77455" w:rsidRPr="00361B2A" w:rsidRDefault="00E77455" w:rsidP="00E77455">
                            <w:pPr>
                              <w:jc w:val="center"/>
                            </w:pPr>
                            <w:r w:rsidRPr="00361B2A">
                              <w:t>待ち時間</w:t>
                            </w:r>
                          </w:p>
                        </w:tc>
                      </w:tr>
                      <w:tr w:rsidR="00E77455" w:rsidRPr="00361B2A" w:rsidTr="00E77455">
                        <w:trPr>
                          <w:trHeight w:val="303"/>
                        </w:trPr>
                        <w:tc>
                          <w:tcPr>
                            <w:tcW w:w="3148" w:type="dxa"/>
                            <w:tcBorders>
                              <w:top w:val="double" w:sz="4" w:space="0" w:color="auto"/>
                            </w:tcBorders>
                          </w:tcPr>
                          <w:p w:rsidR="00E77455" w:rsidRPr="00361B2A" w:rsidRDefault="00361B2A" w:rsidP="00361B2A">
                            <w:pPr>
                              <w:jc w:val="center"/>
                            </w:pPr>
                            <w:r w:rsidRPr="00361B2A">
                              <w:t>アトラクション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uble" w:sz="4" w:space="0" w:color="auto"/>
                            </w:tcBorders>
                          </w:tcPr>
                          <w:p w:rsidR="00E77455" w:rsidRPr="00361B2A" w:rsidRDefault="00361B2A" w:rsidP="00E77455">
                            <w:pPr>
                              <w:jc w:val="center"/>
                            </w:pPr>
                            <w:r>
                              <w:t>7</w:t>
                            </w:r>
                            <w:r w:rsidR="00E77455" w:rsidRPr="00361B2A">
                              <w:t>0</w:t>
                            </w:r>
                            <w:r w:rsidR="00E77455" w:rsidRPr="00361B2A">
                              <w:t>分</w:t>
                            </w:r>
                          </w:p>
                        </w:tc>
                      </w:tr>
                      <w:tr w:rsidR="00361B2A" w:rsidRPr="00361B2A" w:rsidTr="00E77455">
                        <w:trPr>
                          <w:trHeight w:val="303"/>
                        </w:trPr>
                        <w:tc>
                          <w:tcPr>
                            <w:tcW w:w="3148" w:type="dxa"/>
                          </w:tcPr>
                          <w:p w:rsidR="00361B2A" w:rsidRPr="00361B2A" w:rsidRDefault="00361B2A" w:rsidP="00361B2A">
                            <w:pPr>
                              <w:jc w:val="center"/>
                            </w:pPr>
                            <w:r w:rsidRPr="00361B2A">
                              <w:t>アトラクション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361B2A" w:rsidRPr="00361B2A" w:rsidRDefault="00361B2A" w:rsidP="00361B2A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Pr="00361B2A">
                              <w:t>0</w:t>
                            </w:r>
                            <w:r w:rsidRPr="00361B2A">
                              <w:t>分</w:t>
                            </w:r>
                          </w:p>
                        </w:tc>
                      </w:tr>
                      <w:tr w:rsidR="00361B2A" w:rsidRPr="00361B2A" w:rsidTr="00E77455">
                        <w:trPr>
                          <w:trHeight w:val="303"/>
                        </w:trPr>
                        <w:tc>
                          <w:tcPr>
                            <w:tcW w:w="3148" w:type="dxa"/>
                          </w:tcPr>
                          <w:p w:rsidR="00361B2A" w:rsidRPr="00361B2A" w:rsidRDefault="00361B2A" w:rsidP="00361B2A">
                            <w:pPr>
                              <w:jc w:val="center"/>
                            </w:pPr>
                            <w:r w:rsidRPr="00361B2A">
                              <w:t>アトラクション</w:t>
                            </w:r>
                            <w:r w:rsidRPr="00361B2A">
                              <w:t>C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361B2A" w:rsidRPr="00361B2A" w:rsidRDefault="00361B2A" w:rsidP="00361B2A">
                            <w:pPr>
                              <w:jc w:val="center"/>
                            </w:pPr>
                            <w:r w:rsidRPr="00361B2A">
                              <w:t>55</w:t>
                            </w:r>
                            <w:r w:rsidRPr="00361B2A">
                              <w:t>分</w:t>
                            </w:r>
                          </w:p>
                        </w:tc>
                      </w:tr>
                    </w:tbl>
                    <w:p w:rsidR="00E77455" w:rsidRPr="00361B2A" w:rsidRDefault="00E77455" w:rsidP="00E77455">
                      <w:r w:rsidRPr="00361B2A">
                        <w:rPr>
                          <w:rFonts w:ascii="ＭＳ 明朝" w:eastAsia="ＭＳ 明朝" w:hAnsi="ＭＳ 明朝" w:cs="ＭＳ 明朝" w:hint="eastAsia"/>
                        </w:rPr>
                        <w:t>※</w:t>
                      </w:r>
                      <w:r w:rsidRPr="00361B2A">
                        <w:t>各アトラクションの待ち時間は，一定</w:t>
                      </w:r>
                      <w:r w:rsidR="00091481" w:rsidRPr="00361B2A">
                        <w:t>とする</w:t>
                      </w:r>
                      <w:r w:rsidRPr="00361B2A"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E77455" w:rsidRPr="00B15E49" w:rsidRDefault="00E77455" w:rsidP="00E77455">
      <w:pPr>
        <w:rPr>
          <w:rFonts w:asciiTheme="minorEastAsia" w:hAnsiTheme="minorEastAsia"/>
          <w:sz w:val="24"/>
        </w:rPr>
      </w:pPr>
      <w:r w:rsidRPr="00B15E49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008746" wp14:editId="355260FF">
                <wp:simplePos x="0" y="0"/>
                <wp:positionH relativeFrom="column">
                  <wp:posOffset>3032760</wp:posOffset>
                </wp:positionH>
                <wp:positionV relativeFrom="paragraph">
                  <wp:posOffset>13335</wp:posOffset>
                </wp:positionV>
                <wp:extent cx="3276600" cy="15335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77455" w:rsidRPr="00361B2A" w:rsidRDefault="00E77455" w:rsidP="00E77455">
                            <w:r w:rsidRPr="00361B2A">
                              <w:t>メモ２</w:t>
                            </w:r>
                            <w:r w:rsidR="00CF2BDF" w:rsidRPr="00361B2A">
                              <w:t>【各アトラクションの運転時間】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06"/>
                              <w:gridCol w:w="1559"/>
                            </w:tblGrid>
                            <w:tr w:rsidR="00E77455" w:rsidRPr="00361B2A" w:rsidTr="00E77455">
                              <w:trPr>
                                <w:trHeight w:val="340"/>
                              </w:trPr>
                              <w:tc>
                                <w:tcPr>
                                  <w:tcW w:w="3006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E77455" w:rsidRPr="00361B2A" w:rsidRDefault="00E77455" w:rsidP="00E77455">
                                  <w:pPr>
                                    <w:jc w:val="center"/>
                                  </w:pPr>
                                  <w:r w:rsidRPr="00361B2A">
                                    <w:t>アトラクション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E77455" w:rsidRPr="00361B2A" w:rsidRDefault="00E77455" w:rsidP="00561644">
                                  <w:pPr>
                                    <w:jc w:val="center"/>
                                  </w:pPr>
                                  <w:r w:rsidRPr="00361B2A">
                                    <w:t>運転時間</w:t>
                                  </w:r>
                                </w:p>
                              </w:tc>
                            </w:tr>
                            <w:tr w:rsidR="00361B2A" w:rsidRPr="00361B2A" w:rsidTr="00E77455">
                              <w:trPr>
                                <w:trHeight w:val="355"/>
                              </w:trPr>
                              <w:tc>
                                <w:tcPr>
                                  <w:tcW w:w="3006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61B2A" w:rsidRPr="00361B2A" w:rsidRDefault="00361B2A" w:rsidP="00361B2A">
                                  <w:pPr>
                                    <w:jc w:val="center"/>
                                  </w:pPr>
                                  <w:r w:rsidRPr="00361B2A">
                                    <w:t>アトラクション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61B2A" w:rsidRPr="00361B2A" w:rsidRDefault="00361B2A" w:rsidP="00361B2A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  <w:r w:rsidRPr="00361B2A">
                                    <w:t>分</w:t>
                                  </w:r>
                                </w:p>
                              </w:tc>
                            </w:tr>
                            <w:tr w:rsidR="00361B2A" w:rsidRPr="00361B2A" w:rsidTr="00E77455">
                              <w:trPr>
                                <w:trHeight w:val="355"/>
                              </w:trPr>
                              <w:tc>
                                <w:tcPr>
                                  <w:tcW w:w="3006" w:type="dxa"/>
                                </w:tcPr>
                                <w:p w:rsidR="00361B2A" w:rsidRPr="00361B2A" w:rsidRDefault="00361B2A" w:rsidP="00361B2A">
                                  <w:pPr>
                                    <w:jc w:val="center"/>
                                  </w:pPr>
                                  <w:r w:rsidRPr="00361B2A">
                                    <w:t>アトラクション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361B2A" w:rsidRPr="00361B2A" w:rsidRDefault="00361B2A" w:rsidP="00361B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8</w:t>
                                  </w:r>
                                  <w:r w:rsidRPr="00361B2A">
                                    <w:t>分</w:t>
                                  </w:r>
                                </w:p>
                              </w:tc>
                            </w:tr>
                            <w:tr w:rsidR="00361B2A" w:rsidRPr="00361B2A" w:rsidTr="00E77455">
                              <w:trPr>
                                <w:trHeight w:val="355"/>
                              </w:trPr>
                              <w:tc>
                                <w:tcPr>
                                  <w:tcW w:w="3006" w:type="dxa"/>
                                </w:tcPr>
                                <w:p w:rsidR="00361B2A" w:rsidRPr="00361B2A" w:rsidRDefault="00361B2A" w:rsidP="00361B2A">
                                  <w:pPr>
                                    <w:jc w:val="center"/>
                                  </w:pPr>
                                  <w:r w:rsidRPr="00361B2A">
                                    <w:t>アトラクション</w:t>
                                  </w:r>
                                  <w:r w:rsidRPr="00361B2A"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361B2A" w:rsidRPr="00361B2A" w:rsidRDefault="00361B2A" w:rsidP="00361B2A">
                                  <w:pPr>
                                    <w:jc w:val="center"/>
                                  </w:pPr>
                                  <w:r w:rsidRPr="00361B2A">
                                    <w:t>4</w:t>
                                  </w:r>
                                  <w:r w:rsidRPr="00361B2A">
                                    <w:t>分</w:t>
                                  </w:r>
                                </w:p>
                              </w:tc>
                            </w:tr>
                          </w:tbl>
                          <w:p w:rsidR="00E77455" w:rsidRPr="00361B2A" w:rsidRDefault="00E77455" w:rsidP="00E77455">
                            <w:r w:rsidRPr="00361B2A">
                              <w:rPr>
                                <w:rFonts w:ascii="ＭＳ 明朝" w:eastAsia="ＭＳ 明朝" w:hAnsi="ＭＳ 明朝" w:cs="ＭＳ 明朝" w:hint="eastAsia"/>
                              </w:rPr>
                              <w:t>※</w:t>
                            </w:r>
                            <w:r w:rsidRPr="00361B2A">
                              <w:t>各アトラクションの運転時間は，一定である。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38.8pt;margin-top:1.05pt;width:258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" fillcolor="window" strokeweight=".5pt">
                <v:textbox>
                  <w:txbxContent>
                    <w:p w:rsidR="00E77455" w:rsidRPr="00361B2A" w:rsidRDefault="00E77455" w:rsidP="00E77455">
                      <w:r w:rsidRPr="00361B2A">
                        <w:t>メモ２</w:t>
                      </w:r>
                      <w:r w:rsidR="00CF2BDF" w:rsidRPr="00361B2A">
                        <w:t>【各アトラクションの運転時間】</w:t>
                      </w:r>
                    </w:p>
                    <w:tbl>
                      <w:tblPr>
                        <w:tblStyle w:val="a5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06"/>
                        <w:gridCol w:w="1559"/>
                      </w:tblGrid>
                      <w:tr w:rsidR="00E77455" w:rsidRPr="00361B2A" w:rsidTr="00E77455">
                        <w:trPr>
                          <w:trHeight w:val="340"/>
                        </w:trPr>
                        <w:tc>
                          <w:tcPr>
                            <w:tcW w:w="3006" w:type="dxa"/>
                            <w:tcBorders>
                              <w:bottom w:val="double" w:sz="4" w:space="0" w:color="auto"/>
                            </w:tcBorders>
                          </w:tcPr>
                          <w:p w:rsidR="00E77455" w:rsidRPr="00361B2A" w:rsidRDefault="00E77455" w:rsidP="00E77455">
                            <w:pPr>
                              <w:jc w:val="center"/>
                            </w:pPr>
                            <w:r w:rsidRPr="00361B2A">
                              <w:t>アトラクション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double" w:sz="4" w:space="0" w:color="auto"/>
                            </w:tcBorders>
                          </w:tcPr>
                          <w:p w:rsidR="00E77455" w:rsidRPr="00361B2A" w:rsidRDefault="00E77455" w:rsidP="00561644">
                            <w:pPr>
                              <w:jc w:val="center"/>
                            </w:pPr>
                            <w:r w:rsidRPr="00361B2A">
                              <w:t>運転時間</w:t>
                            </w:r>
                          </w:p>
                        </w:tc>
                      </w:tr>
                      <w:tr w:rsidR="00361B2A" w:rsidRPr="00361B2A" w:rsidTr="00E77455">
                        <w:trPr>
                          <w:trHeight w:val="355"/>
                        </w:trPr>
                        <w:tc>
                          <w:tcPr>
                            <w:tcW w:w="3006" w:type="dxa"/>
                            <w:tcBorders>
                              <w:top w:val="double" w:sz="4" w:space="0" w:color="auto"/>
                            </w:tcBorders>
                          </w:tcPr>
                          <w:p w:rsidR="00361B2A" w:rsidRPr="00361B2A" w:rsidRDefault="00361B2A" w:rsidP="00361B2A">
                            <w:pPr>
                              <w:jc w:val="center"/>
                            </w:pPr>
                            <w:r w:rsidRPr="00361B2A">
                              <w:t>アトラクション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double" w:sz="4" w:space="0" w:color="auto"/>
                            </w:tcBorders>
                          </w:tcPr>
                          <w:p w:rsidR="00361B2A" w:rsidRPr="00361B2A" w:rsidRDefault="00361B2A" w:rsidP="00361B2A">
                            <w:pPr>
                              <w:jc w:val="center"/>
                            </w:pPr>
                            <w:r>
                              <w:t>5</w:t>
                            </w:r>
                            <w:r w:rsidRPr="00361B2A">
                              <w:t>分</w:t>
                            </w:r>
                          </w:p>
                        </w:tc>
                      </w:tr>
                      <w:tr w:rsidR="00361B2A" w:rsidRPr="00361B2A" w:rsidTr="00E77455">
                        <w:trPr>
                          <w:trHeight w:val="355"/>
                        </w:trPr>
                        <w:tc>
                          <w:tcPr>
                            <w:tcW w:w="3006" w:type="dxa"/>
                          </w:tcPr>
                          <w:p w:rsidR="00361B2A" w:rsidRPr="00361B2A" w:rsidRDefault="00361B2A" w:rsidP="00361B2A">
                            <w:pPr>
                              <w:jc w:val="center"/>
                            </w:pPr>
                            <w:r w:rsidRPr="00361B2A">
                              <w:t>アトラクション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361B2A" w:rsidRPr="00361B2A" w:rsidRDefault="00361B2A" w:rsidP="00361B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 w:rsidRPr="00361B2A">
                              <w:t>分</w:t>
                            </w:r>
                          </w:p>
                        </w:tc>
                      </w:tr>
                      <w:tr w:rsidR="00361B2A" w:rsidRPr="00361B2A" w:rsidTr="00E77455">
                        <w:trPr>
                          <w:trHeight w:val="355"/>
                        </w:trPr>
                        <w:tc>
                          <w:tcPr>
                            <w:tcW w:w="3006" w:type="dxa"/>
                          </w:tcPr>
                          <w:p w:rsidR="00361B2A" w:rsidRPr="00361B2A" w:rsidRDefault="00361B2A" w:rsidP="00361B2A">
                            <w:pPr>
                              <w:jc w:val="center"/>
                            </w:pPr>
                            <w:r w:rsidRPr="00361B2A">
                              <w:t>アトラクション</w:t>
                            </w:r>
                            <w:r w:rsidRPr="00361B2A">
                              <w:t>C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361B2A" w:rsidRPr="00361B2A" w:rsidRDefault="00361B2A" w:rsidP="00361B2A">
                            <w:pPr>
                              <w:jc w:val="center"/>
                            </w:pPr>
                            <w:r w:rsidRPr="00361B2A">
                              <w:t>4</w:t>
                            </w:r>
                            <w:r w:rsidRPr="00361B2A">
                              <w:t>分</w:t>
                            </w:r>
                          </w:p>
                        </w:tc>
                      </w:tr>
                    </w:tbl>
                    <w:p w:rsidR="00E77455" w:rsidRPr="00361B2A" w:rsidRDefault="00E77455" w:rsidP="00E77455">
                      <w:r w:rsidRPr="00361B2A">
                        <w:rPr>
                          <w:rFonts w:ascii="ＭＳ 明朝" w:eastAsia="ＭＳ 明朝" w:hAnsi="ＭＳ 明朝" w:cs="ＭＳ 明朝" w:hint="eastAsia"/>
                        </w:rPr>
                        <w:t>※</w:t>
                      </w:r>
                      <w:r w:rsidRPr="00361B2A">
                        <w:t>各アトラクションの運転時間は，一定である。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E77455" w:rsidRPr="00B15E49" w:rsidRDefault="00E77455" w:rsidP="00E77455">
      <w:pPr>
        <w:rPr>
          <w:rFonts w:asciiTheme="minorEastAsia" w:hAnsiTheme="minorEastAsia"/>
          <w:sz w:val="24"/>
        </w:rPr>
      </w:pPr>
    </w:p>
    <w:p w:rsidR="003546BD" w:rsidRPr="00B15E49" w:rsidRDefault="003546BD" w:rsidP="00E77455">
      <w:pPr>
        <w:rPr>
          <w:rFonts w:asciiTheme="minorEastAsia" w:hAnsiTheme="minorEastAsia"/>
          <w:sz w:val="24"/>
        </w:rPr>
      </w:pPr>
    </w:p>
    <w:p w:rsidR="00E77455" w:rsidRPr="00B15E49" w:rsidRDefault="00E77455" w:rsidP="00E77455">
      <w:pPr>
        <w:rPr>
          <w:rFonts w:asciiTheme="minorEastAsia" w:hAnsiTheme="minorEastAsia"/>
          <w:sz w:val="24"/>
        </w:rPr>
      </w:pPr>
    </w:p>
    <w:p w:rsidR="00E77455" w:rsidRPr="00B15E49" w:rsidRDefault="00E77455" w:rsidP="00E77455">
      <w:pPr>
        <w:rPr>
          <w:rFonts w:asciiTheme="minorEastAsia" w:hAnsiTheme="minorEastAsia"/>
          <w:sz w:val="24"/>
        </w:rPr>
      </w:pPr>
    </w:p>
    <w:p w:rsidR="00E77455" w:rsidRPr="00B15E49" w:rsidRDefault="00E77455" w:rsidP="00E77455">
      <w:pPr>
        <w:rPr>
          <w:rFonts w:asciiTheme="minorEastAsia" w:hAnsiTheme="minorEastAsia"/>
          <w:sz w:val="24"/>
        </w:rPr>
      </w:pPr>
    </w:p>
    <w:p w:rsidR="00E77455" w:rsidRPr="00B15E49" w:rsidRDefault="00E77455" w:rsidP="00E77455">
      <w:pPr>
        <w:rPr>
          <w:rFonts w:asciiTheme="minorEastAsia" w:hAnsiTheme="minorEastAsia"/>
          <w:sz w:val="24"/>
        </w:rPr>
      </w:pPr>
    </w:p>
    <w:p w:rsidR="008E3AFB" w:rsidRPr="00B15E49" w:rsidRDefault="008E3AFB" w:rsidP="006409EB">
      <w:pPr>
        <w:rPr>
          <w:rFonts w:asciiTheme="minorEastAsia" w:hAnsiTheme="minorEastAsia"/>
        </w:rPr>
      </w:pPr>
    </w:p>
    <w:p w:rsidR="006650D6" w:rsidRPr="00B15E49" w:rsidRDefault="006650D6" w:rsidP="006409EB">
      <w:pPr>
        <w:rPr>
          <w:rFonts w:asciiTheme="minorEastAsia" w:hAnsiTheme="minorEastAsia"/>
        </w:rPr>
      </w:pPr>
    </w:p>
    <w:p w:rsidR="00443581" w:rsidRPr="00B15E49" w:rsidRDefault="00F0317D" w:rsidP="006409EB">
      <w:pPr>
        <w:rPr>
          <w:rFonts w:asciiTheme="minorEastAsia" w:hAnsiTheme="minorEastAsia"/>
        </w:rPr>
      </w:pPr>
      <w:r w:rsidRPr="00B15E49">
        <w:rPr>
          <w:rFonts w:asciiTheme="minorEastAsia" w:hAnsiTheme="minorEastAsia"/>
          <w:sz w:val="24"/>
        </w:rPr>
        <w:t>「貴浩くんと涼介くんが</w:t>
      </w:r>
      <w:r w:rsidR="00361B2A" w:rsidRPr="00B15E49">
        <w:rPr>
          <w:rFonts w:asciiTheme="minorEastAsia" w:hAnsiTheme="minorEastAsia"/>
          <w:sz w:val="24"/>
        </w:rPr>
        <w:t>アトラクションA</w:t>
      </w:r>
      <w:r w:rsidRPr="00B15E49">
        <w:rPr>
          <w:rFonts w:asciiTheme="minorEastAsia" w:hAnsiTheme="minorEastAsia"/>
          <w:sz w:val="24"/>
        </w:rPr>
        <w:t>に連続して３回乗る間に</w:t>
      </w:r>
      <w:r w:rsidR="00361B2A" w:rsidRPr="00B15E49">
        <w:rPr>
          <w:rFonts w:asciiTheme="minorEastAsia" w:hAnsiTheme="minorEastAsia"/>
          <w:sz w:val="24"/>
        </w:rPr>
        <w:t>アトラクションB</w:t>
      </w:r>
      <w:r w:rsidRPr="00B15E49">
        <w:rPr>
          <w:rFonts w:asciiTheme="minorEastAsia" w:hAnsiTheme="minorEastAsia"/>
          <w:sz w:val="24"/>
        </w:rPr>
        <w:t>に６回乗ることはできないので，乗れるのは５回まで」という結論に至る理由</w:t>
      </w:r>
    </w:p>
    <w:p w:rsidR="00443581" w:rsidRPr="00B15E49" w:rsidRDefault="00F0317D" w:rsidP="006409EB">
      <w:pPr>
        <w:rPr>
          <w:rFonts w:asciiTheme="minorEastAsia" w:hAnsiTheme="minorEastAsia"/>
        </w:rPr>
      </w:pPr>
      <w:r w:rsidRPr="00B15E49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EF3ABB" wp14:editId="41ACED47">
                <wp:simplePos x="0" y="0"/>
                <wp:positionH relativeFrom="column">
                  <wp:posOffset>60960</wp:posOffset>
                </wp:positionH>
                <wp:positionV relativeFrom="paragraph">
                  <wp:posOffset>175260</wp:posOffset>
                </wp:positionV>
                <wp:extent cx="6000750" cy="38862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886200"/>
                        </a:xfrm>
                        <a:prstGeom prst="roundRect">
                          <a:avLst>
                            <a:gd name="adj" fmla="val 588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1B23D7D4" id="角丸四角形 5" o:spid="_x0000_s1026" style="position:absolute;left:0;text-align:left;margin-left:4.8pt;margin-top:13.8pt;width:472.5pt;height:30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8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" filled="f" strokecolor="black [3213]" strokeweight="1pt">
                <v:stroke joinstyle="miter"/>
              </v:roundrect>
            </w:pict>
          </mc:Fallback>
        </mc:AlternateContent>
      </w:r>
    </w:p>
    <w:p w:rsidR="00443581" w:rsidRPr="00B15E49" w:rsidRDefault="00443581" w:rsidP="006409EB">
      <w:pPr>
        <w:rPr>
          <w:rFonts w:asciiTheme="minorEastAsia" w:hAnsiTheme="minorEastAsia"/>
        </w:rPr>
      </w:pPr>
    </w:p>
    <w:p w:rsidR="00443581" w:rsidRPr="00B15E49" w:rsidRDefault="00443581" w:rsidP="006409EB">
      <w:pPr>
        <w:rPr>
          <w:rFonts w:asciiTheme="minorEastAsia" w:hAnsiTheme="minorEastAsia"/>
        </w:rPr>
      </w:pPr>
    </w:p>
    <w:p w:rsidR="00443581" w:rsidRPr="00B15E49" w:rsidRDefault="00443581" w:rsidP="006409EB">
      <w:pPr>
        <w:rPr>
          <w:rFonts w:asciiTheme="minorEastAsia" w:hAnsiTheme="minorEastAsia"/>
        </w:rPr>
      </w:pPr>
    </w:p>
    <w:p w:rsidR="00443581" w:rsidRPr="00B15E49" w:rsidRDefault="00443581" w:rsidP="006409EB">
      <w:pPr>
        <w:rPr>
          <w:rFonts w:asciiTheme="minorEastAsia" w:hAnsiTheme="minorEastAsia"/>
        </w:rPr>
      </w:pPr>
    </w:p>
    <w:p w:rsidR="00443581" w:rsidRPr="00B15E49" w:rsidRDefault="00443581" w:rsidP="006409EB">
      <w:pPr>
        <w:rPr>
          <w:rFonts w:asciiTheme="minorEastAsia" w:hAnsiTheme="minorEastAsia"/>
        </w:rPr>
      </w:pPr>
    </w:p>
    <w:p w:rsidR="00E77455" w:rsidRPr="00B15E49" w:rsidRDefault="00E77455" w:rsidP="006409EB">
      <w:pPr>
        <w:rPr>
          <w:rFonts w:asciiTheme="minorEastAsia" w:hAnsiTheme="minorEastAsia"/>
        </w:rPr>
      </w:pPr>
    </w:p>
    <w:p w:rsidR="00E77455" w:rsidRPr="00B15E49" w:rsidRDefault="00E77455" w:rsidP="006409EB">
      <w:pPr>
        <w:rPr>
          <w:rFonts w:asciiTheme="minorEastAsia" w:hAnsiTheme="minorEastAsia"/>
        </w:rPr>
      </w:pPr>
    </w:p>
    <w:p w:rsidR="00E77455" w:rsidRPr="00B15E49" w:rsidRDefault="00E77455" w:rsidP="006409EB">
      <w:pPr>
        <w:rPr>
          <w:rFonts w:asciiTheme="minorEastAsia" w:hAnsiTheme="minorEastAsia"/>
        </w:rPr>
      </w:pPr>
    </w:p>
    <w:p w:rsidR="00E77455" w:rsidRPr="00B15E49" w:rsidRDefault="00E77455" w:rsidP="006409EB">
      <w:pPr>
        <w:rPr>
          <w:rFonts w:asciiTheme="minorEastAsia" w:hAnsiTheme="minorEastAsia"/>
        </w:rPr>
      </w:pPr>
    </w:p>
    <w:p w:rsidR="00833D10" w:rsidRPr="00B15E49" w:rsidRDefault="00833D10" w:rsidP="006409EB">
      <w:pPr>
        <w:rPr>
          <w:rFonts w:asciiTheme="minorEastAsia" w:hAnsiTheme="minorEastAsia"/>
        </w:rPr>
      </w:pPr>
    </w:p>
    <w:p w:rsidR="00E77455" w:rsidRPr="00B15E49" w:rsidRDefault="00E77455" w:rsidP="006409EB">
      <w:pPr>
        <w:rPr>
          <w:rFonts w:asciiTheme="minorEastAsia" w:hAnsiTheme="minorEastAsia"/>
        </w:rPr>
      </w:pPr>
    </w:p>
    <w:p w:rsidR="00443581" w:rsidRPr="00B15E49" w:rsidRDefault="00443581" w:rsidP="006409EB">
      <w:pPr>
        <w:rPr>
          <w:rFonts w:asciiTheme="minorEastAsia" w:hAnsiTheme="minorEastAsia"/>
        </w:rPr>
      </w:pPr>
    </w:p>
    <w:p w:rsidR="005C3273" w:rsidRPr="00B15E49" w:rsidRDefault="005C3273" w:rsidP="006409EB">
      <w:pPr>
        <w:rPr>
          <w:rFonts w:asciiTheme="minorEastAsia" w:hAnsiTheme="minorEastAsia"/>
        </w:rPr>
      </w:pPr>
    </w:p>
    <w:p w:rsidR="005C3273" w:rsidRPr="00B15E49" w:rsidRDefault="005C3273" w:rsidP="006409EB">
      <w:pPr>
        <w:rPr>
          <w:rFonts w:asciiTheme="minorEastAsia" w:hAnsiTheme="minorEastAsia"/>
        </w:rPr>
      </w:pPr>
    </w:p>
    <w:p w:rsidR="005C3273" w:rsidRPr="00B15E49" w:rsidRDefault="005C3273" w:rsidP="006409EB">
      <w:pPr>
        <w:rPr>
          <w:rFonts w:asciiTheme="minorEastAsia" w:hAnsiTheme="minorEastAsia"/>
        </w:rPr>
      </w:pPr>
    </w:p>
    <w:p w:rsidR="00F0317D" w:rsidRPr="00B15E49" w:rsidRDefault="00F0317D" w:rsidP="006409EB">
      <w:pPr>
        <w:rPr>
          <w:rFonts w:asciiTheme="minorEastAsia" w:hAnsiTheme="minorEastAsia"/>
        </w:rPr>
      </w:pPr>
    </w:p>
    <w:p w:rsidR="008557E8" w:rsidRDefault="008557E8" w:rsidP="006409EB">
      <w:pPr>
        <w:rPr>
          <w:rFonts w:asciiTheme="minorEastAsia" w:hAnsiTheme="minorEastAsia"/>
          <w:sz w:val="24"/>
        </w:rPr>
      </w:pPr>
    </w:p>
    <w:p w:rsidR="008557E8" w:rsidRDefault="008557E8" w:rsidP="006409EB">
      <w:pPr>
        <w:rPr>
          <w:rFonts w:asciiTheme="minorEastAsia" w:hAnsiTheme="minorEastAsia"/>
          <w:sz w:val="24"/>
        </w:rPr>
      </w:pPr>
      <w:r w:rsidRPr="008557E8"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 wp14:anchorId="54B9D0E1" wp14:editId="778F1E6D">
            <wp:simplePos x="0" y="0"/>
            <wp:positionH relativeFrom="column">
              <wp:posOffset>17665</wp:posOffset>
            </wp:positionH>
            <wp:positionV relativeFrom="paragraph">
              <wp:posOffset>7273</wp:posOffset>
            </wp:positionV>
            <wp:extent cx="6396183" cy="5476009"/>
            <wp:effectExtent l="0" t="0" r="508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" r="2546" b="-100"/>
                    <a:stretch/>
                  </pic:blipFill>
                  <pic:spPr bwMode="auto">
                    <a:xfrm>
                      <a:off x="0" y="0"/>
                      <a:ext cx="6396183" cy="547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7E8" w:rsidRDefault="008557E8" w:rsidP="006409EB">
      <w:pPr>
        <w:rPr>
          <w:rFonts w:asciiTheme="minorEastAsia" w:hAnsiTheme="minorEastAsia"/>
          <w:sz w:val="24"/>
        </w:rPr>
      </w:pPr>
    </w:p>
    <w:p w:rsidR="008557E8" w:rsidRDefault="008557E8" w:rsidP="006409EB">
      <w:pPr>
        <w:rPr>
          <w:rFonts w:asciiTheme="minorEastAsia" w:hAnsiTheme="minorEastAsia"/>
          <w:sz w:val="24"/>
        </w:rPr>
      </w:pPr>
    </w:p>
    <w:p w:rsidR="008557E8" w:rsidRDefault="008557E8" w:rsidP="006409EB">
      <w:pPr>
        <w:rPr>
          <w:rFonts w:asciiTheme="minorEastAsia" w:hAnsiTheme="minorEastAsia"/>
          <w:sz w:val="24"/>
        </w:rPr>
      </w:pPr>
    </w:p>
    <w:p w:rsidR="008557E8" w:rsidRDefault="008557E8" w:rsidP="006409EB">
      <w:pPr>
        <w:rPr>
          <w:rFonts w:asciiTheme="minorEastAsia" w:hAnsiTheme="minorEastAsia"/>
          <w:sz w:val="24"/>
        </w:rPr>
      </w:pPr>
    </w:p>
    <w:p w:rsidR="008557E8" w:rsidRDefault="008557E8" w:rsidP="006409EB">
      <w:pPr>
        <w:rPr>
          <w:rFonts w:asciiTheme="minorEastAsia" w:hAnsiTheme="minorEastAsia"/>
          <w:sz w:val="24"/>
        </w:rPr>
      </w:pPr>
    </w:p>
    <w:p w:rsidR="008557E8" w:rsidRDefault="008557E8" w:rsidP="006409EB">
      <w:pPr>
        <w:rPr>
          <w:rFonts w:asciiTheme="minorEastAsia" w:hAnsiTheme="minorEastAsia"/>
          <w:sz w:val="24"/>
        </w:rPr>
      </w:pPr>
    </w:p>
    <w:p w:rsidR="008557E8" w:rsidRDefault="008557E8" w:rsidP="006409EB">
      <w:pPr>
        <w:rPr>
          <w:rFonts w:asciiTheme="minorEastAsia" w:hAnsiTheme="minorEastAsia"/>
          <w:sz w:val="24"/>
        </w:rPr>
      </w:pPr>
    </w:p>
    <w:p w:rsidR="008557E8" w:rsidRDefault="008557E8" w:rsidP="006409EB">
      <w:pPr>
        <w:rPr>
          <w:rFonts w:asciiTheme="minorEastAsia" w:hAnsiTheme="minorEastAsia"/>
          <w:sz w:val="24"/>
        </w:rPr>
      </w:pPr>
    </w:p>
    <w:p w:rsidR="008557E8" w:rsidRDefault="008557E8" w:rsidP="006409EB">
      <w:pPr>
        <w:rPr>
          <w:rFonts w:asciiTheme="minorEastAsia" w:hAnsiTheme="minorEastAsia"/>
          <w:sz w:val="24"/>
        </w:rPr>
      </w:pPr>
    </w:p>
    <w:p w:rsidR="008557E8" w:rsidRDefault="008557E8" w:rsidP="006409EB">
      <w:pPr>
        <w:rPr>
          <w:rFonts w:asciiTheme="minorEastAsia" w:hAnsiTheme="minorEastAsia"/>
          <w:sz w:val="24"/>
        </w:rPr>
      </w:pPr>
    </w:p>
    <w:p w:rsidR="008557E8" w:rsidRDefault="008557E8" w:rsidP="006409EB">
      <w:pPr>
        <w:rPr>
          <w:rFonts w:asciiTheme="minorEastAsia" w:hAnsiTheme="minorEastAsia"/>
          <w:sz w:val="24"/>
        </w:rPr>
      </w:pPr>
    </w:p>
    <w:p w:rsidR="008557E8" w:rsidRDefault="008557E8" w:rsidP="006409EB">
      <w:pPr>
        <w:rPr>
          <w:rFonts w:asciiTheme="minorEastAsia" w:hAnsiTheme="minorEastAsia"/>
          <w:sz w:val="24"/>
        </w:rPr>
      </w:pPr>
    </w:p>
    <w:p w:rsidR="008557E8" w:rsidRDefault="008557E8" w:rsidP="006409EB">
      <w:pPr>
        <w:rPr>
          <w:rFonts w:asciiTheme="minorEastAsia" w:hAnsiTheme="minorEastAsia"/>
          <w:sz w:val="24"/>
        </w:rPr>
      </w:pPr>
    </w:p>
    <w:p w:rsidR="008557E8" w:rsidRDefault="008557E8" w:rsidP="006409EB">
      <w:pPr>
        <w:rPr>
          <w:rFonts w:asciiTheme="minorEastAsia" w:hAnsiTheme="minorEastAsia"/>
          <w:sz w:val="24"/>
        </w:rPr>
      </w:pPr>
    </w:p>
    <w:p w:rsidR="008557E8" w:rsidRDefault="008557E8" w:rsidP="006409EB">
      <w:pPr>
        <w:rPr>
          <w:rFonts w:asciiTheme="minorEastAsia" w:hAnsiTheme="minorEastAsia"/>
          <w:sz w:val="24"/>
        </w:rPr>
      </w:pPr>
    </w:p>
    <w:p w:rsidR="008557E8" w:rsidRDefault="008557E8" w:rsidP="006409EB">
      <w:pPr>
        <w:rPr>
          <w:rFonts w:asciiTheme="minorEastAsia" w:hAnsiTheme="minorEastAsia"/>
          <w:sz w:val="24"/>
        </w:rPr>
      </w:pPr>
    </w:p>
    <w:p w:rsidR="008557E8" w:rsidRDefault="008557E8" w:rsidP="006409EB">
      <w:pPr>
        <w:rPr>
          <w:rFonts w:asciiTheme="minorEastAsia" w:hAnsiTheme="minorEastAsia"/>
          <w:sz w:val="24"/>
        </w:rPr>
      </w:pPr>
    </w:p>
    <w:p w:rsidR="008557E8" w:rsidRDefault="008557E8" w:rsidP="006409EB">
      <w:pPr>
        <w:rPr>
          <w:rFonts w:asciiTheme="minorEastAsia" w:hAnsiTheme="minorEastAsia"/>
          <w:sz w:val="24"/>
        </w:rPr>
      </w:pPr>
    </w:p>
    <w:p w:rsidR="008557E8" w:rsidRDefault="008557E8" w:rsidP="006409EB">
      <w:pPr>
        <w:rPr>
          <w:rFonts w:asciiTheme="minorEastAsia" w:hAnsiTheme="minorEastAsia"/>
          <w:sz w:val="24"/>
        </w:rPr>
      </w:pPr>
    </w:p>
    <w:p w:rsidR="008557E8" w:rsidRDefault="008557E8" w:rsidP="006409EB">
      <w:pPr>
        <w:rPr>
          <w:rFonts w:asciiTheme="minorEastAsia" w:hAnsiTheme="minorEastAsia"/>
          <w:sz w:val="24"/>
        </w:rPr>
      </w:pPr>
    </w:p>
    <w:p w:rsidR="008557E8" w:rsidRDefault="008557E8" w:rsidP="006409EB">
      <w:pPr>
        <w:rPr>
          <w:rFonts w:asciiTheme="minorEastAsia" w:hAnsiTheme="minorEastAsia"/>
          <w:sz w:val="24"/>
        </w:rPr>
      </w:pPr>
    </w:p>
    <w:p w:rsidR="008557E8" w:rsidRDefault="008557E8" w:rsidP="006409EB">
      <w:pPr>
        <w:rPr>
          <w:rFonts w:asciiTheme="minorEastAsia" w:hAnsiTheme="minorEastAsia"/>
          <w:sz w:val="24"/>
        </w:rPr>
      </w:pPr>
    </w:p>
    <w:p w:rsidR="008557E8" w:rsidRDefault="008557E8" w:rsidP="006409EB">
      <w:pPr>
        <w:rPr>
          <w:rFonts w:asciiTheme="minorEastAsia" w:hAnsiTheme="minorEastAsia"/>
          <w:sz w:val="24"/>
        </w:rPr>
      </w:pPr>
    </w:p>
    <w:p w:rsidR="008557E8" w:rsidRDefault="008557E8" w:rsidP="006409EB">
      <w:pPr>
        <w:rPr>
          <w:rFonts w:asciiTheme="minorEastAsia" w:hAnsiTheme="minorEastAsia"/>
          <w:sz w:val="24"/>
        </w:rPr>
      </w:pPr>
    </w:p>
    <w:p w:rsidR="00F0317D" w:rsidRPr="00B15E49" w:rsidRDefault="00F0317D" w:rsidP="006409EB">
      <w:pPr>
        <w:rPr>
          <w:rFonts w:asciiTheme="minorEastAsia" w:hAnsiTheme="minorEastAsia"/>
        </w:rPr>
      </w:pPr>
      <w:r w:rsidRPr="00B15E49">
        <w:rPr>
          <w:rFonts w:asciiTheme="minorEastAsia" w:hAnsiTheme="minorEastAsia"/>
          <w:sz w:val="24"/>
        </w:rPr>
        <w:t>「貴浩くんと涼介くんが</w:t>
      </w:r>
      <w:r w:rsidR="00361B2A" w:rsidRPr="00B15E49">
        <w:rPr>
          <w:rFonts w:asciiTheme="minorEastAsia" w:hAnsiTheme="minorEastAsia"/>
          <w:sz w:val="24"/>
        </w:rPr>
        <w:t>アトラクションA</w:t>
      </w:r>
      <w:r w:rsidRPr="00B15E49">
        <w:rPr>
          <w:rFonts w:asciiTheme="minorEastAsia" w:hAnsiTheme="minorEastAsia"/>
          <w:sz w:val="24"/>
        </w:rPr>
        <w:t>に連続して３回乗る間に</w:t>
      </w:r>
      <w:r w:rsidR="00361B2A" w:rsidRPr="00B15E49">
        <w:rPr>
          <w:rFonts w:asciiTheme="minorEastAsia" w:hAnsiTheme="minorEastAsia"/>
          <w:sz w:val="24"/>
        </w:rPr>
        <w:t>アトラクションB</w:t>
      </w:r>
      <w:r w:rsidRPr="00B15E49">
        <w:rPr>
          <w:rFonts w:asciiTheme="minorEastAsia" w:hAnsiTheme="minorEastAsia"/>
          <w:sz w:val="24"/>
        </w:rPr>
        <w:t>に６回乗ることはできないので，乗れるのは５回まで」という結論に至る理由</w:t>
      </w:r>
    </w:p>
    <w:p w:rsidR="00F0317D" w:rsidRPr="00B15E49" w:rsidRDefault="00F0317D" w:rsidP="006409EB">
      <w:pPr>
        <w:rPr>
          <w:rFonts w:asciiTheme="minorEastAsia" w:hAnsiTheme="minorEastAsia"/>
        </w:rPr>
      </w:pPr>
      <w:r w:rsidRPr="00B15E49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75CE2FF" wp14:editId="317D2010">
                <wp:simplePos x="0" y="0"/>
                <wp:positionH relativeFrom="column">
                  <wp:posOffset>16889</wp:posOffset>
                </wp:positionH>
                <wp:positionV relativeFrom="paragraph">
                  <wp:posOffset>16889</wp:posOffset>
                </wp:positionV>
                <wp:extent cx="6000750" cy="2739788"/>
                <wp:effectExtent l="0" t="0" r="19050" b="2286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739788"/>
                        </a:xfrm>
                        <a:prstGeom prst="roundRect">
                          <a:avLst>
                            <a:gd name="adj" fmla="val 588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9E7CA6C" id="角丸四角形 6" o:spid="_x0000_s1026" style="position:absolute;left:0;text-align:left;margin-left:1.35pt;margin-top:1.35pt;width:472.5pt;height:215.7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8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" filled="f" strokecolor="black [3213]" strokeweight="1pt">
                <v:stroke joinstyle="miter"/>
              </v:roundrect>
            </w:pict>
          </mc:Fallback>
        </mc:AlternateContent>
      </w:r>
    </w:p>
    <w:p w:rsidR="00F0317D" w:rsidRPr="00B15E49" w:rsidRDefault="00F0317D" w:rsidP="006409EB">
      <w:pPr>
        <w:rPr>
          <w:rFonts w:asciiTheme="minorEastAsia" w:hAnsiTheme="minorEastAsia"/>
        </w:rPr>
      </w:pPr>
    </w:p>
    <w:p w:rsidR="00F0317D" w:rsidRPr="00B15E49" w:rsidRDefault="00F0317D" w:rsidP="006409EB">
      <w:pPr>
        <w:rPr>
          <w:rFonts w:asciiTheme="minorEastAsia" w:hAnsiTheme="minorEastAsia"/>
        </w:rPr>
      </w:pPr>
    </w:p>
    <w:p w:rsidR="00F0317D" w:rsidRPr="00B15E49" w:rsidRDefault="00F0317D" w:rsidP="006409EB">
      <w:pPr>
        <w:rPr>
          <w:rFonts w:asciiTheme="minorEastAsia" w:hAnsiTheme="minorEastAsia"/>
        </w:rPr>
      </w:pPr>
    </w:p>
    <w:p w:rsidR="00F0317D" w:rsidRPr="00B15E49" w:rsidRDefault="00F0317D" w:rsidP="006409EB">
      <w:pPr>
        <w:rPr>
          <w:rFonts w:asciiTheme="minorEastAsia" w:hAnsiTheme="minorEastAsia"/>
        </w:rPr>
      </w:pPr>
    </w:p>
    <w:p w:rsidR="00F0317D" w:rsidRPr="00B15E49" w:rsidRDefault="00F0317D" w:rsidP="006409EB">
      <w:pPr>
        <w:rPr>
          <w:rFonts w:asciiTheme="minorEastAsia" w:hAnsiTheme="minorEastAsia"/>
        </w:rPr>
      </w:pPr>
    </w:p>
    <w:p w:rsidR="00F0317D" w:rsidRPr="00B15E49" w:rsidRDefault="00F0317D" w:rsidP="006409EB">
      <w:pPr>
        <w:rPr>
          <w:rFonts w:asciiTheme="minorEastAsia" w:hAnsiTheme="minorEastAsia"/>
        </w:rPr>
      </w:pPr>
    </w:p>
    <w:p w:rsidR="00F0317D" w:rsidRPr="00B15E49" w:rsidRDefault="00F0317D" w:rsidP="006409EB">
      <w:pPr>
        <w:rPr>
          <w:rFonts w:asciiTheme="minorEastAsia" w:hAnsiTheme="minorEastAsia"/>
        </w:rPr>
      </w:pPr>
    </w:p>
    <w:p w:rsidR="00F0317D" w:rsidRPr="00B15E49" w:rsidRDefault="00F0317D" w:rsidP="006409EB">
      <w:pPr>
        <w:rPr>
          <w:rFonts w:asciiTheme="minorEastAsia" w:hAnsiTheme="minorEastAsia"/>
        </w:rPr>
      </w:pPr>
    </w:p>
    <w:p w:rsidR="00F7438E" w:rsidRPr="00B15E49" w:rsidRDefault="00F7438E" w:rsidP="00E36F59">
      <w:pPr>
        <w:rPr>
          <w:rFonts w:asciiTheme="minorEastAsia" w:hAnsiTheme="minorEastAsia"/>
        </w:rPr>
      </w:pPr>
    </w:p>
    <w:p w:rsidR="00F7438E" w:rsidRPr="00B15E49" w:rsidRDefault="00F7438E" w:rsidP="00E36F59">
      <w:pPr>
        <w:rPr>
          <w:rFonts w:asciiTheme="minorEastAsia" w:hAnsiTheme="minorEastAsia"/>
        </w:rPr>
      </w:pPr>
    </w:p>
    <w:p w:rsidR="00F7438E" w:rsidRDefault="00F7438E" w:rsidP="00E36F59">
      <w:pPr>
        <w:rPr>
          <w:rFonts w:asciiTheme="minorEastAsia" w:hAnsiTheme="minorEastAsia"/>
        </w:rPr>
      </w:pPr>
    </w:p>
    <w:p w:rsidR="008557E8" w:rsidRPr="008557E8" w:rsidRDefault="008557E8" w:rsidP="00E36F59">
      <w:pPr>
        <w:rPr>
          <w:rFonts w:asciiTheme="minorEastAsia" w:hAnsiTheme="minorEastAsia"/>
        </w:rPr>
      </w:pPr>
    </w:p>
    <w:p w:rsidR="00E36F59" w:rsidRPr="00B15E49" w:rsidRDefault="00361B2A" w:rsidP="009620BF">
      <w:pPr>
        <w:spacing w:line="300" w:lineRule="exact"/>
        <w:rPr>
          <w:rFonts w:asciiTheme="minorEastAsia" w:hAnsiTheme="minorEastAsia"/>
          <w:sz w:val="22"/>
        </w:rPr>
      </w:pPr>
      <w:r w:rsidRPr="00B15E49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-179763</wp:posOffset>
                </wp:positionH>
                <wp:positionV relativeFrom="paragraph">
                  <wp:posOffset>-86245</wp:posOffset>
                </wp:positionV>
                <wp:extent cx="6473537" cy="1267691"/>
                <wp:effectExtent l="19050" t="19050" r="22860" b="279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537" cy="12676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151A39" id="正方形/長方形 3" o:spid="_x0000_s1026" style="position:absolute;left:0;text-align:left;margin-left:-14.15pt;margin-top:-6.8pt;width:509.75pt;height:99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" filled="f" strokecolor="black [3213]" strokeweight="2.25pt"/>
            </w:pict>
          </mc:Fallback>
        </mc:AlternateContent>
      </w:r>
      <w:r w:rsidR="007033E4" w:rsidRPr="00B15E49">
        <w:rPr>
          <w:rFonts w:asciiTheme="minorEastAsia" w:hAnsiTheme="minorEastAsia"/>
          <w:sz w:val="22"/>
        </w:rPr>
        <w:t>【解答類型】</w:t>
      </w:r>
      <w:r w:rsidR="00E36F59" w:rsidRPr="00B15E49">
        <w:rPr>
          <w:rFonts w:asciiTheme="minorEastAsia" w:hAnsiTheme="minorEastAsia"/>
          <w:sz w:val="22"/>
        </w:rPr>
        <w:t>(a) (</w:t>
      </w:r>
      <w:r w:rsidR="00E36F59" w:rsidRPr="00B15E49">
        <w:rPr>
          <w:rFonts w:asciiTheme="minorEastAsia" w:hAnsiTheme="minorEastAsia" w:cs="Segoe UI Symbol"/>
          <w:sz w:val="22"/>
        </w:rPr>
        <w:t>b</w:t>
      </w:r>
      <w:r w:rsidR="00E36F59" w:rsidRPr="00B15E49">
        <w:rPr>
          <w:rFonts w:asciiTheme="minorEastAsia" w:hAnsiTheme="minorEastAsia"/>
          <w:sz w:val="22"/>
        </w:rPr>
        <w:t>) (c)の記述があれば正答，(a) (</w:t>
      </w:r>
      <w:r w:rsidR="00E36F59" w:rsidRPr="00B15E49">
        <w:rPr>
          <w:rFonts w:asciiTheme="minorEastAsia" w:hAnsiTheme="minorEastAsia" w:cs="Segoe UI Symbol"/>
          <w:sz w:val="22"/>
        </w:rPr>
        <w:t>b</w:t>
      </w:r>
      <w:r w:rsidR="00E36F59" w:rsidRPr="00B15E49">
        <w:rPr>
          <w:rFonts w:asciiTheme="minorEastAsia" w:hAnsiTheme="minorEastAsia"/>
          <w:sz w:val="22"/>
        </w:rPr>
        <w:t>)の記述があれば準正答</w:t>
      </w:r>
    </w:p>
    <w:p w:rsidR="0021678A" w:rsidRPr="00B15E49" w:rsidRDefault="0021678A" w:rsidP="009620BF">
      <w:pPr>
        <w:spacing w:line="300" w:lineRule="exact"/>
        <w:rPr>
          <w:rFonts w:asciiTheme="minorEastAsia" w:hAnsiTheme="minorEastAsia"/>
        </w:rPr>
      </w:pPr>
      <w:r w:rsidRPr="00B15E49">
        <w:rPr>
          <w:rFonts w:asciiTheme="minorEastAsia" w:hAnsiTheme="minorEastAsia"/>
        </w:rPr>
        <w:t>(a) 乗る回数と</w:t>
      </w:r>
      <w:r w:rsidR="00561644" w:rsidRPr="00B15E49">
        <w:rPr>
          <w:rFonts w:asciiTheme="minorEastAsia" w:hAnsiTheme="minorEastAsia"/>
        </w:rPr>
        <w:t>所要</w:t>
      </w:r>
      <w:r w:rsidRPr="00B15E49">
        <w:rPr>
          <w:rFonts w:asciiTheme="minorEastAsia" w:hAnsiTheme="minorEastAsia"/>
        </w:rPr>
        <w:t>時間の数量関係（比例）を見いだしている。</w:t>
      </w:r>
    </w:p>
    <w:p w:rsidR="0021678A" w:rsidRPr="00B15E49" w:rsidRDefault="0021678A" w:rsidP="009620BF">
      <w:pPr>
        <w:spacing w:line="300" w:lineRule="exact"/>
        <w:ind w:left="210" w:hanging="210"/>
        <w:rPr>
          <w:rFonts w:asciiTheme="minorEastAsia" w:hAnsiTheme="minorEastAsia"/>
        </w:rPr>
      </w:pPr>
      <w:r w:rsidRPr="00B15E49">
        <w:rPr>
          <w:rFonts w:asciiTheme="minorEastAsia" w:hAnsiTheme="minorEastAsia"/>
        </w:rPr>
        <w:t xml:space="preserve">(b) </w:t>
      </w:r>
      <w:r w:rsidR="00361B2A" w:rsidRPr="00B15E49">
        <w:rPr>
          <w:rFonts w:asciiTheme="minorEastAsia" w:hAnsiTheme="minorEastAsia"/>
        </w:rPr>
        <w:t>アトラクションA</w:t>
      </w:r>
      <w:r w:rsidR="00091481" w:rsidRPr="00B15E49">
        <w:rPr>
          <w:rFonts w:asciiTheme="minorEastAsia" w:hAnsiTheme="minorEastAsia"/>
        </w:rPr>
        <w:t>に</w:t>
      </w:r>
      <w:r w:rsidR="005C3273" w:rsidRPr="00B15E49">
        <w:rPr>
          <w:rFonts w:asciiTheme="minorEastAsia" w:hAnsiTheme="minorEastAsia"/>
        </w:rPr>
        <w:t>３</w:t>
      </w:r>
      <w:r w:rsidRPr="00B15E49">
        <w:rPr>
          <w:rFonts w:asciiTheme="minorEastAsia" w:hAnsiTheme="minorEastAsia"/>
        </w:rPr>
        <w:t>回乗ったとき</w:t>
      </w:r>
      <w:r w:rsidR="00D35FB0" w:rsidRPr="00B15E49">
        <w:rPr>
          <w:rFonts w:asciiTheme="minorEastAsia" w:hAnsiTheme="minorEastAsia"/>
        </w:rPr>
        <w:t>の所要時間</w:t>
      </w:r>
      <w:r w:rsidRPr="00B15E49">
        <w:rPr>
          <w:rFonts w:asciiTheme="minorEastAsia" w:hAnsiTheme="minorEastAsia"/>
        </w:rPr>
        <w:t>と</w:t>
      </w:r>
      <w:r w:rsidR="00361B2A" w:rsidRPr="00B15E49">
        <w:rPr>
          <w:rFonts w:asciiTheme="minorEastAsia" w:hAnsiTheme="minorEastAsia"/>
        </w:rPr>
        <w:t>アトラクションB</w:t>
      </w:r>
      <w:r w:rsidRPr="00B15E49">
        <w:rPr>
          <w:rFonts w:asciiTheme="minorEastAsia" w:hAnsiTheme="minorEastAsia"/>
        </w:rPr>
        <w:t>に</w:t>
      </w:r>
      <w:r w:rsidR="00D35FB0" w:rsidRPr="00B15E49">
        <w:rPr>
          <w:rFonts w:asciiTheme="minorEastAsia" w:hAnsiTheme="minorEastAsia"/>
        </w:rPr>
        <w:t>５回乗ったときと</w:t>
      </w:r>
      <w:r w:rsidR="005C3273" w:rsidRPr="00B15E49">
        <w:rPr>
          <w:rFonts w:asciiTheme="minorEastAsia" w:hAnsiTheme="minorEastAsia"/>
        </w:rPr>
        <w:t>６</w:t>
      </w:r>
      <w:r w:rsidRPr="00B15E49">
        <w:rPr>
          <w:rFonts w:asciiTheme="minorEastAsia" w:hAnsiTheme="minorEastAsia"/>
        </w:rPr>
        <w:t>回乗った</w:t>
      </w:r>
      <w:r w:rsidR="00D35FB0" w:rsidRPr="00B15E49">
        <w:rPr>
          <w:rFonts w:asciiTheme="minorEastAsia" w:hAnsiTheme="minorEastAsia"/>
        </w:rPr>
        <w:t>ときの</w:t>
      </w:r>
      <w:r w:rsidR="005C3273" w:rsidRPr="00B15E49">
        <w:rPr>
          <w:rFonts w:asciiTheme="minorEastAsia" w:hAnsiTheme="minorEastAsia"/>
        </w:rPr>
        <w:t>所要時間</w:t>
      </w:r>
      <w:r w:rsidRPr="00B15E49">
        <w:rPr>
          <w:rFonts w:asciiTheme="minorEastAsia" w:hAnsiTheme="minorEastAsia"/>
        </w:rPr>
        <w:t>を示している。</w:t>
      </w:r>
    </w:p>
    <w:p w:rsidR="0021678A" w:rsidRPr="00B15E49" w:rsidRDefault="0021678A" w:rsidP="009620BF">
      <w:pPr>
        <w:spacing w:line="300" w:lineRule="exact"/>
        <w:ind w:left="315" w:hangingChars="150" w:hanging="315"/>
        <w:rPr>
          <w:rFonts w:asciiTheme="minorEastAsia" w:hAnsiTheme="minorEastAsia"/>
        </w:rPr>
      </w:pPr>
      <w:r w:rsidRPr="00B15E49">
        <w:rPr>
          <w:rFonts w:asciiTheme="minorEastAsia" w:hAnsiTheme="minorEastAsia"/>
        </w:rPr>
        <w:t>(</w:t>
      </w:r>
      <w:r w:rsidRPr="00B15E49">
        <w:rPr>
          <w:rFonts w:asciiTheme="minorEastAsia" w:hAnsiTheme="minorEastAsia" w:cs="Segoe UI Symbol"/>
        </w:rPr>
        <w:t>c</w:t>
      </w:r>
      <w:r w:rsidRPr="00B15E49">
        <w:rPr>
          <w:rFonts w:asciiTheme="minorEastAsia" w:hAnsiTheme="minorEastAsia"/>
        </w:rPr>
        <w:t xml:space="preserve">) </w:t>
      </w:r>
      <w:r w:rsidR="00361B2A" w:rsidRPr="00B15E49">
        <w:rPr>
          <w:rFonts w:asciiTheme="minorEastAsia" w:hAnsiTheme="minorEastAsia"/>
        </w:rPr>
        <w:t>アトラクションA</w:t>
      </w:r>
      <w:r w:rsidR="00091481" w:rsidRPr="00B15E49">
        <w:rPr>
          <w:rFonts w:asciiTheme="minorEastAsia" w:hAnsiTheme="minorEastAsia"/>
        </w:rPr>
        <w:t>に</w:t>
      </w:r>
      <w:r w:rsidR="005C3273" w:rsidRPr="00B15E49">
        <w:rPr>
          <w:rFonts w:asciiTheme="minorEastAsia" w:hAnsiTheme="minorEastAsia"/>
        </w:rPr>
        <w:t>３</w:t>
      </w:r>
      <w:r w:rsidRPr="00B15E49">
        <w:rPr>
          <w:rFonts w:asciiTheme="minorEastAsia" w:hAnsiTheme="minorEastAsia"/>
        </w:rPr>
        <w:t>回乗ったときにかかる時間と</w:t>
      </w:r>
      <w:r w:rsidR="00361B2A" w:rsidRPr="00B15E49">
        <w:rPr>
          <w:rFonts w:asciiTheme="minorEastAsia" w:hAnsiTheme="minorEastAsia"/>
        </w:rPr>
        <w:t>アトラクションB</w:t>
      </w:r>
      <w:r w:rsidRPr="00B15E49">
        <w:rPr>
          <w:rFonts w:asciiTheme="minorEastAsia" w:hAnsiTheme="minorEastAsia"/>
        </w:rPr>
        <w:t>に</w:t>
      </w:r>
      <w:r w:rsidR="00D35FB0" w:rsidRPr="00B15E49">
        <w:rPr>
          <w:rFonts w:asciiTheme="minorEastAsia" w:hAnsiTheme="minorEastAsia"/>
        </w:rPr>
        <w:t>５回乗ったとき</w:t>
      </w:r>
      <w:r w:rsidR="00091481" w:rsidRPr="00B15E49">
        <w:rPr>
          <w:rFonts w:asciiTheme="minorEastAsia" w:hAnsiTheme="minorEastAsia"/>
        </w:rPr>
        <w:t>及び６</w:t>
      </w:r>
      <w:r w:rsidRPr="00B15E49">
        <w:rPr>
          <w:rFonts w:asciiTheme="minorEastAsia" w:hAnsiTheme="minorEastAsia"/>
        </w:rPr>
        <w:t>回乗った</w:t>
      </w:r>
      <w:r w:rsidR="00D35FB0" w:rsidRPr="00B15E49">
        <w:rPr>
          <w:rFonts w:asciiTheme="minorEastAsia" w:hAnsiTheme="minorEastAsia"/>
        </w:rPr>
        <w:t>ときの</w:t>
      </w:r>
      <w:r w:rsidR="005C3273" w:rsidRPr="00B15E49">
        <w:rPr>
          <w:rFonts w:asciiTheme="minorEastAsia" w:hAnsiTheme="minorEastAsia"/>
        </w:rPr>
        <w:t>所要時間</w:t>
      </w:r>
      <w:r w:rsidRPr="00B15E49">
        <w:rPr>
          <w:rFonts w:asciiTheme="minorEastAsia" w:hAnsiTheme="minorEastAsia"/>
        </w:rPr>
        <w:t>を比較して</w:t>
      </w:r>
      <w:r w:rsidR="004429D1" w:rsidRPr="00B15E49">
        <w:rPr>
          <w:rFonts w:asciiTheme="minorEastAsia" w:hAnsiTheme="minorEastAsia"/>
        </w:rPr>
        <w:t>５回まで乗れるという</w:t>
      </w:r>
      <w:r w:rsidRPr="00B15E49">
        <w:rPr>
          <w:rFonts w:asciiTheme="minorEastAsia" w:hAnsiTheme="minorEastAsia"/>
        </w:rPr>
        <w:t>結論を</w:t>
      </w:r>
      <w:r w:rsidR="004429D1" w:rsidRPr="00B15E49">
        <w:rPr>
          <w:rFonts w:asciiTheme="minorEastAsia" w:hAnsiTheme="minorEastAsia"/>
        </w:rPr>
        <w:t>出している</w:t>
      </w:r>
      <w:r w:rsidRPr="00B15E49">
        <w:rPr>
          <w:rFonts w:asciiTheme="minorEastAsia" w:hAnsiTheme="minorEastAsia"/>
        </w:rPr>
        <w:t>。</w:t>
      </w:r>
    </w:p>
    <w:p w:rsidR="008D57E8" w:rsidRPr="00B15E49" w:rsidRDefault="008D57E8" w:rsidP="009620BF">
      <w:pPr>
        <w:spacing w:line="300" w:lineRule="exact"/>
        <w:ind w:left="420" w:hangingChars="200" w:hanging="420"/>
        <w:rPr>
          <w:rFonts w:asciiTheme="minorEastAsia" w:hAnsiTheme="minorEastAsia"/>
        </w:rPr>
      </w:pPr>
    </w:p>
    <w:p w:rsidR="008D57E8" w:rsidRPr="00B15E49" w:rsidRDefault="008D57E8" w:rsidP="009620BF">
      <w:pPr>
        <w:spacing w:line="300" w:lineRule="exact"/>
        <w:ind w:left="420" w:hangingChars="200" w:hanging="420"/>
        <w:rPr>
          <w:rFonts w:asciiTheme="minorEastAsia" w:hAnsiTheme="minorEastAsia"/>
          <w:shd w:val="pct15" w:color="auto" w:fill="FFFFFF"/>
        </w:rPr>
      </w:pPr>
      <w:r w:rsidRPr="00B15E49">
        <w:rPr>
          <w:rFonts w:asciiTheme="minorEastAsia" w:hAnsiTheme="minorEastAsia"/>
          <w:shd w:val="pct15" w:color="auto" w:fill="FFFFFF"/>
        </w:rPr>
        <w:t xml:space="preserve"> (正答例１)</w:t>
      </w:r>
      <w:r w:rsidRPr="00B15E49">
        <w:rPr>
          <w:rFonts w:asciiTheme="minorEastAsia" w:hAnsiTheme="minorEastAsia" w:cs="ＭＳ 明朝" w:hint="eastAsia"/>
          <w:shd w:val="pct15" w:color="auto" w:fill="FFFFFF"/>
        </w:rPr>
        <w:t>※</w:t>
      </w:r>
      <w:r w:rsidRPr="00B15E49">
        <w:rPr>
          <w:rFonts w:asciiTheme="minorEastAsia" w:hAnsiTheme="minorEastAsia"/>
          <w:shd w:val="pct15" w:color="auto" w:fill="FFFFFF"/>
        </w:rPr>
        <w:t>対応表利用</w:t>
      </w:r>
    </w:p>
    <w:p w:rsidR="008D57E8" w:rsidRPr="00B15E49" w:rsidRDefault="008D57E8" w:rsidP="009620BF">
      <w:pPr>
        <w:spacing w:line="300" w:lineRule="exact"/>
        <w:ind w:firstLineChars="100" w:firstLine="210"/>
        <w:rPr>
          <w:rFonts w:asciiTheme="minorEastAsia" w:hAnsiTheme="minorEastAsia"/>
        </w:rPr>
      </w:pPr>
      <w:r w:rsidRPr="00B15E49">
        <w:rPr>
          <w:rFonts w:asciiTheme="minorEastAsia" w:hAnsiTheme="minorEastAsia"/>
        </w:rPr>
        <w:t>(a)</w:t>
      </w:r>
      <w:r w:rsidR="00361B2A" w:rsidRPr="00B15E49">
        <w:rPr>
          <w:rFonts w:asciiTheme="minorEastAsia" w:hAnsiTheme="minorEastAsia"/>
        </w:rPr>
        <w:t>アトラクションA</w:t>
      </w:r>
      <w:r w:rsidRPr="00B15E49">
        <w:rPr>
          <w:rFonts w:asciiTheme="minorEastAsia" w:hAnsiTheme="minorEastAsia"/>
        </w:rPr>
        <w:t xml:space="preserve">に乗る回数と所要時間の関係を表に表すと，　　</w:t>
      </w:r>
    </w:p>
    <w:tbl>
      <w:tblPr>
        <w:tblStyle w:val="a5"/>
        <w:tblW w:w="5106" w:type="dxa"/>
        <w:tblInd w:w="519" w:type="dxa"/>
        <w:tblLook w:val="04A0" w:firstRow="1" w:lastRow="0" w:firstColumn="1" w:lastColumn="0" w:noHBand="0" w:noVBand="1"/>
      </w:tblPr>
      <w:tblGrid>
        <w:gridCol w:w="1845"/>
        <w:gridCol w:w="3261"/>
      </w:tblGrid>
      <w:tr w:rsidR="008D57E8" w:rsidRPr="00B15E49" w:rsidTr="009620BF">
        <w:tc>
          <w:tcPr>
            <w:tcW w:w="1845" w:type="dxa"/>
            <w:tcBorders>
              <w:left w:val="nil"/>
            </w:tcBorders>
          </w:tcPr>
          <w:p w:rsidR="008D57E8" w:rsidRPr="00B15E49" w:rsidRDefault="008D57E8" w:rsidP="009620BF">
            <w:pPr>
              <w:spacing w:line="300" w:lineRule="exact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/>
              </w:rPr>
              <w:t>乗る回数</w:t>
            </w:r>
            <w:r w:rsidRPr="00B15E49">
              <w:rPr>
                <w:rFonts w:asciiTheme="minorEastAsia" w:hAnsiTheme="minorEastAsia"/>
                <w:position w:val="-6"/>
              </w:rPr>
              <w:object w:dxaOrig="2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0.65pt" o:ole="">
                  <v:imagedata r:id="rId10" o:title=""/>
                </v:shape>
                <o:OLEObject Type="Embed" ProgID="Equation.3" ShapeID="_x0000_i1025" DrawAspect="Content" ObjectID="_1613282096" r:id="rId11"/>
              </w:object>
            </w:r>
            <w:r w:rsidRPr="00B15E49">
              <w:rPr>
                <w:rFonts w:asciiTheme="minorEastAsia" w:hAnsiTheme="minorEastAsia"/>
              </w:rPr>
              <w:t>回</w:t>
            </w:r>
          </w:p>
        </w:tc>
        <w:tc>
          <w:tcPr>
            <w:tcW w:w="3261" w:type="dxa"/>
            <w:tcBorders>
              <w:right w:val="nil"/>
            </w:tcBorders>
          </w:tcPr>
          <w:p w:rsidR="008D57E8" w:rsidRPr="00B15E49" w:rsidRDefault="008D57E8" w:rsidP="009620BF">
            <w:pPr>
              <w:spacing w:line="300" w:lineRule="exact"/>
              <w:ind w:firstLine="210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/>
              </w:rPr>
              <w:t xml:space="preserve">0　　1　　2　　3　</w:t>
            </w:r>
            <w:r w:rsidR="00734B6C" w:rsidRPr="00B15E49">
              <w:rPr>
                <w:rFonts w:asciiTheme="minorEastAsia" w:hAnsiTheme="minorEastAsia"/>
              </w:rPr>
              <w:t xml:space="preserve"> </w:t>
            </w:r>
            <w:r w:rsidRPr="00B15E49">
              <w:rPr>
                <w:rFonts w:asciiTheme="minorEastAsia" w:hAnsiTheme="minorEastAsia"/>
              </w:rPr>
              <w:t>・・・</w:t>
            </w:r>
          </w:p>
        </w:tc>
      </w:tr>
      <w:tr w:rsidR="008D57E8" w:rsidRPr="00B15E49" w:rsidTr="009620BF">
        <w:tc>
          <w:tcPr>
            <w:tcW w:w="1845" w:type="dxa"/>
            <w:tcBorders>
              <w:left w:val="nil"/>
            </w:tcBorders>
          </w:tcPr>
          <w:p w:rsidR="008D57E8" w:rsidRPr="00B15E49" w:rsidRDefault="008D57E8" w:rsidP="009620BF">
            <w:pPr>
              <w:spacing w:line="300" w:lineRule="exact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/>
              </w:rPr>
              <w:t>所要時間</w:t>
            </w:r>
            <w:r w:rsidRPr="00B15E49">
              <w:rPr>
                <w:rFonts w:asciiTheme="minorEastAsia" w:hAnsiTheme="minorEastAsia"/>
                <w:position w:val="-10"/>
              </w:rPr>
              <w:object w:dxaOrig="220" w:dyaOrig="260">
                <v:shape id="_x0000_i1026" type="#_x0000_t75" style="width:10.65pt;height:13.1pt" o:ole="">
                  <v:imagedata r:id="rId12" o:title=""/>
                </v:shape>
                <o:OLEObject Type="Embed" ProgID="Equation.3" ShapeID="_x0000_i1026" DrawAspect="Content" ObjectID="_1613282097" r:id="rId13"/>
              </w:object>
            </w:r>
            <w:r w:rsidRPr="00B15E49">
              <w:rPr>
                <w:rFonts w:asciiTheme="minorEastAsia" w:hAnsiTheme="minorEastAsia"/>
              </w:rPr>
              <w:t>分間</w:t>
            </w:r>
          </w:p>
        </w:tc>
        <w:tc>
          <w:tcPr>
            <w:tcW w:w="3261" w:type="dxa"/>
            <w:tcBorders>
              <w:right w:val="nil"/>
            </w:tcBorders>
          </w:tcPr>
          <w:p w:rsidR="008D57E8" w:rsidRPr="00B15E49" w:rsidRDefault="008D57E8" w:rsidP="009620BF">
            <w:pPr>
              <w:spacing w:line="300" w:lineRule="exact"/>
              <w:ind w:firstLine="210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/>
              </w:rPr>
              <w:t xml:space="preserve">0　  </w:t>
            </w:r>
            <w:r w:rsidR="00734B6C" w:rsidRPr="00B15E49">
              <w:rPr>
                <w:rFonts w:asciiTheme="minorEastAsia" w:hAnsiTheme="minorEastAsia"/>
              </w:rPr>
              <w:t>75</w:t>
            </w:r>
            <w:r w:rsidRPr="00B15E49">
              <w:rPr>
                <w:rFonts w:asciiTheme="minorEastAsia" w:hAnsiTheme="minorEastAsia"/>
              </w:rPr>
              <w:t xml:space="preserve">　</w:t>
            </w:r>
            <w:r w:rsidR="00734B6C" w:rsidRPr="00B15E49">
              <w:rPr>
                <w:rFonts w:asciiTheme="minorEastAsia" w:hAnsiTheme="minorEastAsia"/>
              </w:rPr>
              <w:t>150</w:t>
            </w:r>
            <w:r w:rsidRPr="00B15E49">
              <w:rPr>
                <w:rFonts w:asciiTheme="minorEastAsia" w:hAnsiTheme="minorEastAsia"/>
              </w:rPr>
              <w:t xml:space="preserve"> </w:t>
            </w:r>
            <w:r w:rsidR="00734B6C" w:rsidRPr="00B15E49">
              <w:rPr>
                <w:rFonts w:asciiTheme="minorEastAsia" w:hAnsiTheme="minorEastAsia"/>
              </w:rPr>
              <w:t xml:space="preserve"> 225  </w:t>
            </w:r>
            <w:r w:rsidRPr="00B15E49">
              <w:rPr>
                <w:rFonts w:asciiTheme="minorEastAsia" w:hAnsiTheme="minorEastAsia"/>
              </w:rPr>
              <w:t>・・・</w:t>
            </w:r>
          </w:p>
        </w:tc>
      </w:tr>
    </w:tbl>
    <w:p w:rsidR="008D57E8" w:rsidRPr="00B15E49" w:rsidRDefault="008D57E8" w:rsidP="009620BF">
      <w:pPr>
        <w:spacing w:line="300" w:lineRule="exact"/>
        <w:ind w:firstLine="630"/>
        <w:jc w:val="left"/>
        <w:rPr>
          <w:rFonts w:asciiTheme="minorEastAsia" w:hAnsiTheme="minorEastAsia"/>
        </w:rPr>
      </w:pPr>
      <w:r w:rsidRPr="00B15E49">
        <w:rPr>
          <w:rFonts w:asciiTheme="minorEastAsia" w:hAnsiTheme="minorEastAsia"/>
        </w:rPr>
        <w:t>となり，所要時間は乗る回数に比例している。</w:t>
      </w:r>
    </w:p>
    <w:p w:rsidR="008D57E8" w:rsidRPr="00B15E49" w:rsidRDefault="00361B2A" w:rsidP="009620BF">
      <w:pPr>
        <w:spacing w:line="300" w:lineRule="exact"/>
        <w:ind w:firstLineChars="200" w:firstLine="420"/>
        <w:rPr>
          <w:rFonts w:asciiTheme="minorEastAsia" w:hAnsiTheme="minorEastAsia"/>
        </w:rPr>
      </w:pPr>
      <w:r w:rsidRPr="00B15E49">
        <w:rPr>
          <w:rFonts w:asciiTheme="minorEastAsia" w:hAnsiTheme="minorEastAsia"/>
        </w:rPr>
        <w:t>アトラクションB</w:t>
      </w:r>
      <w:r w:rsidR="008D57E8" w:rsidRPr="00B15E49">
        <w:rPr>
          <w:rFonts w:asciiTheme="minorEastAsia" w:hAnsiTheme="minorEastAsia"/>
        </w:rPr>
        <w:t>に乗る回数と所要時間の関係を表に表すと，</w:t>
      </w:r>
    </w:p>
    <w:tbl>
      <w:tblPr>
        <w:tblStyle w:val="a5"/>
        <w:tblW w:w="5076" w:type="dxa"/>
        <w:tblInd w:w="561" w:type="dxa"/>
        <w:tblLook w:val="04A0" w:firstRow="1" w:lastRow="0" w:firstColumn="1" w:lastColumn="0" w:noHBand="0" w:noVBand="1"/>
      </w:tblPr>
      <w:tblGrid>
        <w:gridCol w:w="1815"/>
        <w:gridCol w:w="3261"/>
      </w:tblGrid>
      <w:tr w:rsidR="008D57E8" w:rsidRPr="00B15E49" w:rsidTr="00091481">
        <w:tc>
          <w:tcPr>
            <w:tcW w:w="1815" w:type="dxa"/>
            <w:tcBorders>
              <w:left w:val="nil"/>
            </w:tcBorders>
          </w:tcPr>
          <w:p w:rsidR="008D57E8" w:rsidRPr="00B15E49" w:rsidRDefault="008D57E8" w:rsidP="009620BF">
            <w:pPr>
              <w:spacing w:line="300" w:lineRule="exact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/>
              </w:rPr>
              <w:t>乗る回数</w:t>
            </w:r>
            <w:r w:rsidRPr="00B15E49">
              <w:rPr>
                <w:rFonts w:asciiTheme="minorEastAsia" w:hAnsiTheme="minorEastAsia"/>
                <w:position w:val="-6"/>
              </w:rPr>
              <w:object w:dxaOrig="200" w:dyaOrig="220">
                <v:shape id="_x0000_i1027" type="#_x0000_t75" style="width:9pt;height:10.65pt" o:ole="">
                  <v:imagedata r:id="rId10" o:title=""/>
                </v:shape>
                <o:OLEObject Type="Embed" ProgID="Equation.3" ShapeID="_x0000_i1027" DrawAspect="Content" ObjectID="_1613282098" r:id="rId14"/>
              </w:object>
            </w:r>
            <w:r w:rsidRPr="00B15E49">
              <w:rPr>
                <w:rFonts w:asciiTheme="minorEastAsia" w:hAnsiTheme="minorEastAsia"/>
              </w:rPr>
              <w:t>回</w:t>
            </w:r>
          </w:p>
        </w:tc>
        <w:tc>
          <w:tcPr>
            <w:tcW w:w="3261" w:type="dxa"/>
            <w:tcBorders>
              <w:right w:val="nil"/>
            </w:tcBorders>
          </w:tcPr>
          <w:p w:rsidR="008D57E8" w:rsidRPr="00B15E49" w:rsidRDefault="008D57E8" w:rsidP="009620BF">
            <w:pPr>
              <w:spacing w:line="300" w:lineRule="exact"/>
              <w:ind w:firstLine="210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/>
              </w:rPr>
              <w:t xml:space="preserve">0　　1　　2　　3　</w:t>
            </w:r>
            <w:r w:rsidR="00091481" w:rsidRPr="00B15E49">
              <w:rPr>
                <w:rFonts w:asciiTheme="minorEastAsia" w:hAnsiTheme="minorEastAsia"/>
              </w:rPr>
              <w:t xml:space="preserve"> </w:t>
            </w:r>
            <w:r w:rsidRPr="00B15E49">
              <w:rPr>
                <w:rFonts w:asciiTheme="minorEastAsia" w:hAnsiTheme="minorEastAsia"/>
              </w:rPr>
              <w:t>・・・</w:t>
            </w:r>
          </w:p>
        </w:tc>
      </w:tr>
      <w:tr w:rsidR="008D57E8" w:rsidRPr="00B15E49" w:rsidTr="00091481">
        <w:tc>
          <w:tcPr>
            <w:tcW w:w="1815" w:type="dxa"/>
            <w:tcBorders>
              <w:left w:val="nil"/>
            </w:tcBorders>
          </w:tcPr>
          <w:p w:rsidR="008D57E8" w:rsidRPr="00B15E49" w:rsidRDefault="008D57E8" w:rsidP="009620BF">
            <w:pPr>
              <w:spacing w:line="300" w:lineRule="exact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/>
              </w:rPr>
              <w:t>所要時間</w:t>
            </w:r>
            <w:r w:rsidRPr="00B15E49">
              <w:rPr>
                <w:rFonts w:asciiTheme="minorEastAsia" w:hAnsiTheme="minorEastAsia"/>
                <w:position w:val="-10"/>
              </w:rPr>
              <w:object w:dxaOrig="220" w:dyaOrig="260">
                <v:shape id="_x0000_i1028" type="#_x0000_t75" style="width:10.65pt;height:13.1pt" o:ole="">
                  <v:imagedata r:id="rId12" o:title=""/>
                </v:shape>
                <o:OLEObject Type="Embed" ProgID="Equation.3" ShapeID="_x0000_i1028" DrawAspect="Content" ObjectID="_1613282099" r:id="rId15"/>
              </w:object>
            </w:r>
            <w:r w:rsidRPr="00B15E49">
              <w:rPr>
                <w:rFonts w:asciiTheme="minorEastAsia" w:hAnsiTheme="minorEastAsia"/>
              </w:rPr>
              <w:t>分間</w:t>
            </w:r>
          </w:p>
        </w:tc>
        <w:tc>
          <w:tcPr>
            <w:tcW w:w="3261" w:type="dxa"/>
            <w:tcBorders>
              <w:right w:val="nil"/>
            </w:tcBorders>
          </w:tcPr>
          <w:p w:rsidR="008D57E8" w:rsidRPr="00B15E49" w:rsidRDefault="008D57E8" w:rsidP="009620BF">
            <w:pPr>
              <w:spacing w:line="300" w:lineRule="exact"/>
              <w:ind w:firstLine="210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/>
              </w:rPr>
              <w:t>0　  38　 76　114　・・・</w:t>
            </w:r>
          </w:p>
        </w:tc>
      </w:tr>
    </w:tbl>
    <w:p w:rsidR="008D57E8" w:rsidRPr="00B15E49" w:rsidRDefault="008D57E8" w:rsidP="009620BF">
      <w:pPr>
        <w:spacing w:line="300" w:lineRule="exact"/>
        <w:ind w:firstLineChars="300" w:firstLine="630"/>
        <w:rPr>
          <w:rFonts w:asciiTheme="minorEastAsia" w:hAnsiTheme="minorEastAsia"/>
        </w:rPr>
      </w:pPr>
      <w:r w:rsidRPr="00B15E49">
        <w:rPr>
          <w:rFonts w:asciiTheme="minorEastAsia" w:hAnsiTheme="minorEastAsia"/>
        </w:rPr>
        <w:t>となり，所要時間は乗る回数に比例している。</w:t>
      </w:r>
    </w:p>
    <w:p w:rsidR="008D57E8" w:rsidRPr="00B15E49" w:rsidRDefault="008D57E8" w:rsidP="009620BF">
      <w:pPr>
        <w:spacing w:line="300" w:lineRule="exact"/>
        <w:ind w:left="420" w:hanging="210"/>
        <w:jc w:val="left"/>
        <w:rPr>
          <w:rFonts w:asciiTheme="minorEastAsia" w:hAnsiTheme="minorEastAsia"/>
        </w:rPr>
      </w:pPr>
      <w:r w:rsidRPr="00B15E49">
        <w:rPr>
          <w:rFonts w:asciiTheme="minorEastAsia" w:hAnsiTheme="minorEastAsia"/>
        </w:rPr>
        <w:t>(b)</w:t>
      </w:r>
      <w:r w:rsidR="00F25C52" w:rsidRPr="00B15E49">
        <w:rPr>
          <w:rFonts w:asciiTheme="minorEastAsia" w:hAnsiTheme="minorEastAsia"/>
        </w:rPr>
        <w:t>(a)の対応表より，</w:t>
      </w:r>
      <w:r w:rsidR="00361B2A" w:rsidRPr="00B15E49">
        <w:rPr>
          <w:rFonts w:asciiTheme="minorEastAsia" w:hAnsiTheme="minorEastAsia"/>
        </w:rPr>
        <w:t>アトラクションA</w:t>
      </w:r>
      <w:r w:rsidRPr="00B15E49">
        <w:rPr>
          <w:rFonts w:asciiTheme="minorEastAsia" w:hAnsiTheme="minorEastAsia"/>
        </w:rPr>
        <w:t>に</w:t>
      </w:r>
      <w:r w:rsidR="00F25C52" w:rsidRPr="00B15E49">
        <w:rPr>
          <w:rFonts w:asciiTheme="minorEastAsia" w:hAnsiTheme="minorEastAsia"/>
        </w:rPr>
        <w:t>３</w:t>
      </w:r>
      <w:r w:rsidRPr="00B15E49">
        <w:rPr>
          <w:rFonts w:asciiTheme="minorEastAsia" w:hAnsiTheme="minorEastAsia"/>
        </w:rPr>
        <w:t>回乗ると</w:t>
      </w:r>
      <w:r w:rsidR="00F25C52" w:rsidRPr="00B15E49">
        <w:rPr>
          <w:rFonts w:asciiTheme="minorEastAsia" w:hAnsiTheme="minorEastAsia"/>
        </w:rPr>
        <w:t>225</w:t>
      </w:r>
      <w:r w:rsidRPr="00B15E49">
        <w:rPr>
          <w:rFonts w:asciiTheme="minorEastAsia" w:hAnsiTheme="minorEastAsia"/>
        </w:rPr>
        <w:t>分</w:t>
      </w:r>
      <w:r w:rsidR="00F25C52" w:rsidRPr="00B15E49">
        <w:rPr>
          <w:rFonts w:asciiTheme="minorEastAsia" w:hAnsiTheme="minorEastAsia"/>
        </w:rPr>
        <w:t>間</w:t>
      </w:r>
      <w:r w:rsidRPr="00B15E49">
        <w:rPr>
          <w:rFonts w:asciiTheme="minorEastAsia" w:hAnsiTheme="minorEastAsia"/>
        </w:rPr>
        <w:t>かか</w:t>
      </w:r>
      <w:r w:rsidR="00F25C52" w:rsidRPr="00B15E49">
        <w:rPr>
          <w:rFonts w:asciiTheme="minorEastAsia" w:hAnsiTheme="minorEastAsia"/>
        </w:rPr>
        <w:t>る。</w:t>
      </w:r>
    </w:p>
    <w:p w:rsidR="00F25C52" w:rsidRPr="00B15E49" w:rsidRDefault="00361B2A" w:rsidP="009620BF">
      <w:pPr>
        <w:spacing w:line="300" w:lineRule="exact"/>
        <w:ind w:firstLineChars="200" w:firstLine="420"/>
        <w:rPr>
          <w:rFonts w:asciiTheme="minorEastAsia" w:hAnsiTheme="minorEastAsia"/>
        </w:rPr>
      </w:pPr>
      <w:r w:rsidRPr="00B15E49">
        <w:rPr>
          <w:rFonts w:asciiTheme="minorEastAsia" w:hAnsiTheme="minorEastAsia"/>
        </w:rPr>
        <w:t>アトラクションB</w:t>
      </w:r>
      <w:r w:rsidR="00F25C52" w:rsidRPr="00B15E49">
        <w:rPr>
          <w:rFonts w:asciiTheme="minorEastAsia" w:hAnsiTheme="minorEastAsia"/>
        </w:rPr>
        <w:t>に乗る回数と所要時間より，</w:t>
      </w:r>
    </w:p>
    <w:tbl>
      <w:tblPr>
        <w:tblStyle w:val="a5"/>
        <w:tblW w:w="6243" w:type="dxa"/>
        <w:tblInd w:w="561" w:type="dxa"/>
        <w:tblLook w:val="04A0" w:firstRow="1" w:lastRow="0" w:firstColumn="1" w:lastColumn="0" w:noHBand="0" w:noVBand="1"/>
      </w:tblPr>
      <w:tblGrid>
        <w:gridCol w:w="1815"/>
        <w:gridCol w:w="4428"/>
      </w:tblGrid>
      <w:tr w:rsidR="00F25C52" w:rsidRPr="00B15E49" w:rsidTr="00091481">
        <w:tc>
          <w:tcPr>
            <w:tcW w:w="1815" w:type="dxa"/>
            <w:tcBorders>
              <w:left w:val="nil"/>
            </w:tcBorders>
          </w:tcPr>
          <w:p w:rsidR="00F25C52" w:rsidRPr="00B15E49" w:rsidRDefault="00F25C52" w:rsidP="009620BF">
            <w:pPr>
              <w:spacing w:line="300" w:lineRule="exact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/>
              </w:rPr>
              <w:t>乗る回数</w:t>
            </w:r>
            <w:r w:rsidRPr="00B15E49">
              <w:rPr>
                <w:rFonts w:asciiTheme="minorEastAsia" w:hAnsiTheme="minorEastAsia"/>
                <w:position w:val="-6"/>
              </w:rPr>
              <w:object w:dxaOrig="200" w:dyaOrig="220">
                <v:shape id="_x0000_i1029" type="#_x0000_t75" style="width:9pt;height:10.65pt" o:ole="">
                  <v:imagedata r:id="rId10" o:title=""/>
                </v:shape>
                <o:OLEObject Type="Embed" ProgID="Equation.3" ShapeID="_x0000_i1029" DrawAspect="Content" ObjectID="_1613282100" r:id="rId16"/>
              </w:object>
            </w:r>
            <w:r w:rsidRPr="00B15E49">
              <w:rPr>
                <w:rFonts w:asciiTheme="minorEastAsia" w:hAnsiTheme="minorEastAsia"/>
              </w:rPr>
              <w:t>回</w:t>
            </w:r>
          </w:p>
        </w:tc>
        <w:tc>
          <w:tcPr>
            <w:tcW w:w="4428" w:type="dxa"/>
            <w:tcBorders>
              <w:right w:val="nil"/>
            </w:tcBorders>
          </w:tcPr>
          <w:p w:rsidR="00F25C52" w:rsidRPr="00B15E49" w:rsidRDefault="00F25C52" w:rsidP="009620BF">
            <w:pPr>
              <w:spacing w:line="300" w:lineRule="exact"/>
              <w:ind w:firstLine="210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/>
              </w:rPr>
              <w:t>0　　1　　2　　3　　4　　5　　6　・・・</w:t>
            </w:r>
          </w:p>
        </w:tc>
      </w:tr>
      <w:tr w:rsidR="00F25C52" w:rsidRPr="00B15E49" w:rsidTr="00091481">
        <w:tc>
          <w:tcPr>
            <w:tcW w:w="1815" w:type="dxa"/>
            <w:tcBorders>
              <w:left w:val="nil"/>
            </w:tcBorders>
          </w:tcPr>
          <w:p w:rsidR="00F25C52" w:rsidRPr="00B15E49" w:rsidRDefault="00F25C52" w:rsidP="009620BF">
            <w:pPr>
              <w:spacing w:line="300" w:lineRule="exact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/>
              </w:rPr>
              <w:t>所要時間</w:t>
            </w:r>
            <w:r w:rsidRPr="00B15E49">
              <w:rPr>
                <w:rFonts w:asciiTheme="minorEastAsia" w:hAnsiTheme="minorEastAsia"/>
                <w:position w:val="-10"/>
              </w:rPr>
              <w:object w:dxaOrig="220" w:dyaOrig="260">
                <v:shape id="_x0000_i1030" type="#_x0000_t75" style="width:10.65pt;height:13.1pt" o:ole="">
                  <v:imagedata r:id="rId12" o:title=""/>
                </v:shape>
                <o:OLEObject Type="Embed" ProgID="Equation.3" ShapeID="_x0000_i1030" DrawAspect="Content" ObjectID="_1613282101" r:id="rId17"/>
              </w:object>
            </w:r>
            <w:r w:rsidRPr="00B15E49">
              <w:rPr>
                <w:rFonts w:asciiTheme="minorEastAsia" w:hAnsiTheme="minorEastAsia"/>
              </w:rPr>
              <w:t>分間</w:t>
            </w:r>
          </w:p>
        </w:tc>
        <w:tc>
          <w:tcPr>
            <w:tcW w:w="4428" w:type="dxa"/>
            <w:tcBorders>
              <w:right w:val="nil"/>
            </w:tcBorders>
          </w:tcPr>
          <w:p w:rsidR="00F25C52" w:rsidRPr="00B15E49" w:rsidRDefault="00F25C52" w:rsidP="009620BF">
            <w:pPr>
              <w:spacing w:line="300" w:lineRule="exact"/>
              <w:ind w:firstLine="210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/>
              </w:rPr>
              <w:t>0　  38　 76　114　152　190　228 ・・・</w:t>
            </w:r>
          </w:p>
        </w:tc>
      </w:tr>
    </w:tbl>
    <w:p w:rsidR="00F25C52" w:rsidRPr="00B15E49" w:rsidRDefault="00F25C52" w:rsidP="009620BF">
      <w:pPr>
        <w:spacing w:line="300" w:lineRule="exact"/>
        <w:ind w:left="420"/>
        <w:jc w:val="left"/>
        <w:rPr>
          <w:rFonts w:asciiTheme="minorEastAsia" w:hAnsiTheme="minorEastAsia"/>
        </w:rPr>
      </w:pPr>
      <w:r w:rsidRPr="00B15E49">
        <w:rPr>
          <w:rFonts w:asciiTheme="minorEastAsia" w:hAnsiTheme="minorEastAsia"/>
        </w:rPr>
        <w:t>となり，</w:t>
      </w:r>
      <w:r w:rsidR="00361B2A" w:rsidRPr="00B15E49">
        <w:rPr>
          <w:rFonts w:asciiTheme="minorEastAsia" w:hAnsiTheme="minorEastAsia"/>
        </w:rPr>
        <w:t>アトラクションB</w:t>
      </w:r>
      <w:r w:rsidRPr="00B15E49">
        <w:rPr>
          <w:rFonts w:asciiTheme="minorEastAsia" w:hAnsiTheme="minorEastAsia"/>
        </w:rPr>
        <w:t>に５回乗ると190分間，６回乗ると228分間かかる。</w:t>
      </w:r>
    </w:p>
    <w:p w:rsidR="008D57E8" w:rsidRPr="00B15E49" w:rsidRDefault="008D57E8" w:rsidP="009620BF">
      <w:pPr>
        <w:spacing w:line="300" w:lineRule="exact"/>
        <w:ind w:left="420" w:hanging="210"/>
        <w:jc w:val="left"/>
        <w:rPr>
          <w:rFonts w:asciiTheme="minorEastAsia" w:hAnsiTheme="minorEastAsia"/>
        </w:rPr>
      </w:pPr>
      <w:r w:rsidRPr="00B15E49">
        <w:rPr>
          <w:rFonts w:asciiTheme="minorEastAsia" w:hAnsiTheme="minorEastAsia"/>
        </w:rPr>
        <w:t>(c)したがって，</w:t>
      </w:r>
      <w:r w:rsidR="00361B2A" w:rsidRPr="00B15E49">
        <w:rPr>
          <w:rFonts w:asciiTheme="minorEastAsia" w:hAnsiTheme="minorEastAsia"/>
        </w:rPr>
        <w:t>アトラクションA</w:t>
      </w:r>
      <w:r w:rsidRPr="00B15E49">
        <w:rPr>
          <w:rFonts w:asciiTheme="minorEastAsia" w:hAnsiTheme="minorEastAsia"/>
        </w:rPr>
        <w:t>に</w:t>
      </w:r>
      <w:r w:rsidR="00F25C52" w:rsidRPr="00B15E49">
        <w:rPr>
          <w:rFonts w:asciiTheme="minorEastAsia" w:hAnsiTheme="minorEastAsia"/>
        </w:rPr>
        <w:t>３</w:t>
      </w:r>
      <w:r w:rsidRPr="00B15E49">
        <w:rPr>
          <w:rFonts w:asciiTheme="minorEastAsia" w:hAnsiTheme="minorEastAsia"/>
        </w:rPr>
        <w:t>回乗ると</w:t>
      </w:r>
      <w:r w:rsidR="00F25C52" w:rsidRPr="00B15E49">
        <w:rPr>
          <w:rFonts w:asciiTheme="minorEastAsia" w:hAnsiTheme="minorEastAsia"/>
        </w:rPr>
        <w:t>225</w:t>
      </w:r>
      <w:r w:rsidRPr="00B15E49">
        <w:rPr>
          <w:rFonts w:asciiTheme="minorEastAsia" w:hAnsiTheme="minorEastAsia"/>
        </w:rPr>
        <w:t>分</w:t>
      </w:r>
      <w:r w:rsidR="00F25C52" w:rsidRPr="00B15E49">
        <w:rPr>
          <w:rFonts w:asciiTheme="minorEastAsia" w:hAnsiTheme="minorEastAsia"/>
        </w:rPr>
        <w:t>間</w:t>
      </w:r>
      <w:r w:rsidRPr="00B15E49">
        <w:rPr>
          <w:rFonts w:asciiTheme="minorEastAsia" w:hAnsiTheme="minorEastAsia"/>
        </w:rPr>
        <w:t>かかり，</w:t>
      </w:r>
      <w:r w:rsidR="00361B2A" w:rsidRPr="00B15E49">
        <w:rPr>
          <w:rFonts w:asciiTheme="minorEastAsia" w:hAnsiTheme="minorEastAsia"/>
        </w:rPr>
        <w:t>アトラクションB</w:t>
      </w:r>
      <w:r w:rsidRPr="00B15E49">
        <w:rPr>
          <w:rFonts w:asciiTheme="minorEastAsia" w:hAnsiTheme="minorEastAsia"/>
        </w:rPr>
        <w:t>に</w:t>
      </w:r>
      <w:r w:rsidR="00091481" w:rsidRPr="00B15E49">
        <w:rPr>
          <w:rFonts w:asciiTheme="minorEastAsia" w:hAnsiTheme="minorEastAsia"/>
        </w:rPr>
        <w:t>５</w:t>
      </w:r>
      <w:r w:rsidRPr="00B15E49">
        <w:rPr>
          <w:rFonts w:asciiTheme="minorEastAsia" w:hAnsiTheme="minorEastAsia"/>
        </w:rPr>
        <w:t>回乗ると</w:t>
      </w:r>
      <w:r w:rsidR="00F25C52" w:rsidRPr="00B15E49">
        <w:rPr>
          <w:rFonts w:asciiTheme="minorEastAsia" w:hAnsiTheme="minorEastAsia"/>
        </w:rPr>
        <w:t>190</w:t>
      </w:r>
      <w:r w:rsidRPr="00B15E49">
        <w:rPr>
          <w:rFonts w:asciiTheme="minorEastAsia" w:hAnsiTheme="minorEastAsia"/>
        </w:rPr>
        <w:t>分</w:t>
      </w:r>
      <w:r w:rsidR="00F25C52" w:rsidRPr="00B15E49">
        <w:rPr>
          <w:rFonts w:asciiTheme="minorEastAsia" w:hAnsiTheme="minorEastAsia"/>
        </w:rPr>
        <w:t>間，６回乗ると，228分間かかるた</w:t>
      </w:r>
      <w:r w:rsidRPr="00B15E49">
        <w:rPr>
          <w:rFonts w:asciiTheme="minorEastAsia" w:hAnsiTheme="minorEastAsia"/>
        </w:rPr>
        <w:t>め，</w:t>
      </w:r>
      <w:r w:rsidR="00361B2A" w:rsidRPr="00B15E49">
        <w:rPr>
          <w:rFonts w:asciiTheme="minorEastAsia" w:hAnsiTheme="minorEastAsia"/>
        </w:rPr>
        <w:t>アトラクションB</w:t>
      </w:r>
      <w:r w:rsidRPr="00B15E49">
        <w:rPr>
          <w:rFonts w:asciiTheme="minorEastAsia" w:hAnsiTheme="minorEastAsia"/>
        </w:rPr>
        <w:t>に</w:t>
      </w:r>
      <w:r w:rsidR="00F25C52" w:rsidRPr="00B15E49">
        <w:rPr>
          <w:rFonts w:asciiTheme="minorEastAsia" w:hAnsiTheme="minorEastAsia"/>
        </w:rPr>
        <w:t>５</w:t>
      </w:r>
      <w:r w:rsidRPr="00B15E49">
        <w:rPr>
          <w:rFonts w:asciiTheme="minorEastAsia" w:hAnsiTheme="minorEastAsia"/>
        </w:rPr>
        <w:t>回</w:t>
      </w:r>
      <w:r w:rsidR="00F25C52" w:rsidRPr="00B15E49">
        <w:rPr>
          <w:rFonts w:asciiTheme="minorEastAsia" w:hAnsiTheme="minorEastAsia"/>
        </w:rPr>
        <w:t>まで乗</w:t>
      </w:r>
      <w:r w:rsidRPr="00B15E49">
        <w:rPr>
          <w:rFonts w:asciiTheme="minorEastAsia" w:hAnsiTheme="minorEastAsia"/>
        </w:rPr>
        <w:t>ること</w:t>
      </w:r>
      <w:r w:rsidR="00F25C52" w:rsidRPr="00B15E49">
        <w:rPr>
          <w:rFonts w:asciiTheme="minorEastAsia" w:hAnsiTheme="minorEastAsia"/>
        </w:rPr>
        <w:t>ができる。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0"/>
        <w:gridCol w:w="7586"/>
        <w:gridCol w:w="940"/>
        <w:gridCol w:w="698"/>
      </w:tblGrid>
      <w:tr w:rsidR="00361B2A" w:rsidRPr="00B15E49" w:rsidTr="00E24F4C">
        <w:tc>
          <w:tcPr>
            <w:tcW w:w="8298" w:type="dxa"/>
            <w:gridSpan w:val="2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解　答　類　型</w:t>
            </w:r>
          </w:p>
        </w:tc>
        <w:tc>
          <w:tcPr>
            <w:tcW w:w="945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反応率</w:t>
            </w:r>
          </w:p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(%)</w:t>
            </w:r>
          </w:p>
        </w:tc>
        <w:tc>
          <w:tcPr>
            <w:tcW w:w="701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正答</w:t>
            </w:r>
          </w:p>
        </w:tc>
      </w:tr>
      <w:tr w:rsidR="00361B2A" w:rsidRPr="00B15E49" w:rsidTr="00E24F4C">
        <w:tc>
          <w:tcPr>
            <w:tcW w:w="633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7665" w:type="dxa"/>
            <w:vAlign w:val="center"/>
          </w:tcPr>
          <w:p w:rsidR="00361B2A" w:rsidRPr="00B15E49" w:rsidRDefault="00361B2A" w:rsidP="009620B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15E49">
              <w:rPr>
                <w:rFonts w:asciiTheme="minorEastAsia" w:hAnsiTheme="minorEastAsia" w:hint="eastAsia"/>
                <w:szCs w:val="21"/>
              </w:rPr>
              <w:t>(</w:t>
            </w:r>
            <w:r w:rsidRPr="00B15E49">
              <w:rPr>
                <w:rFonts w:asciiTheme="minorEastAsia" w:hAnsiTheme="minorEastAsia"/>
                <w:szCs w:val="21"/>
              </w:rPr>
              <w:t>a</w:t>
            </w:r>
            <w:r w:rsidRPr="00B15E49">
              <w:rPr>
                <w:rFonts w:asciiTheme="minorEastAsia" w:hAnsiTheme="minorEastAsia" w:hint="eastAsia"/>
                <w:szCs w:val="21"/>
              </w:rPr>
              <w:t>) (</w:t>
            </w:r>
            <w:r w:rsidRPr="00B15E49">
              <w:rPr>
                <w:rFonts w:asciiTheme="minorEastAsia" w:hAnsiTheme="minorEastAsia" w:cs="Segoe UI Symbol" w:hint="eastAsia"/>
                <w:szCs w:val="21"/>
              </w:rPr>
              <w:t>b</w:t>
            </w:r>
            <w:r w:rsidRPr="00B15E49">
              <w:rPr>
                <w:rFonts w:asciiTheme="minorEastAsia" w:hAnsiTheme="minorEastAsia" w:hint="eastAsia"/>
                <w:szCs w:val="21"/>
              </w:rPr>
              <w:t>) (c)を記述している</w:t>
            </w:r>
          </w:p>
        </w:tc>
        <w:tc>
          <w:tcPr>
            <w:tcW w:w="945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1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◎</w:t>
            </w:r>
          </w:p>
        </w:tc>
      </w:tr>
      <w:tr w:rsidR="00361B2A" w:rsidRPr="00B15E49" w:rsidTr="00E24F4C">
        <w:tc>
          <w:tcPr>
            <w:tcW w:w="633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7665" w:type="dxa"/>
            <w:vAlign w:val="center"/>
          </w:tcPr>
          <w:p w:rsidR="00361B2A" w:rsidRPr="00B15E49" w:rsidRDefault="00361B2A" w:rsidP="009620B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15E49">
              <w:rPr>
                <w:rFonts w:asciiTheme="minorEastAsia" w:hAnsiTheme="minorEastAsia" w:hint="eastAsia"/>
                <w:szCs w:val="21"/>
              </w:rPr>
              <w:t>(</w:t>
            </w:r>
            <w:r w:rsidRPr="00B15E49">
              <w:rPr>
                <w:rFonts w:asciiTheme="minorEastAsia" w:hAnsiTheme="minorEastAsia"/>
                <w:szCs w:val="21"/>
              </w:rPr>
              <w:t>a</w:t>
            </w:r>
            <w:r w:rsidRPr="00B15E49">
              <w:rPr>
                <w:rFonts w:asciiTheme="minorEastAsia" w:hAnsiTheme="minorEastAsia" w:hint="eastAsia"/>
                <w:szCs w:val="21"/>
              </w:rPr>
              <w:t>) (</w:t>
            </w:r>
            <w:r w:rsidRPr="00B15E49">
              <w:rPr>
                <w:rFonts w:asciiTheme="minorEastAsia" w:hAnsiTheme="minorEastAsia" w:cs="Segoe UI Symbol" w:hint="eastAsia"/>
                <w:szCs w:val="21"/>
              </w:rPr>
              <w:t>b</w:t>
            </w:r>
            <w:r w:rsidRPr="00B15E49">
              <w:rPr>
                <w:rFonts w:asciiTheme="minorEastAsia" w:hAnsiTheme="minorEastAsia" w:hint="eastAsia"/>
                <w:szCs w:val="21"/>
              </w:rPr>
              <w:t>) を記述している</w:t>
            </w:r>
          </w:p>
        </w:tc>
        <w:tc>
          <w:tcPr>
            <w:tcW w:w="945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1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○</w:t>
            </w:r>
          </w:p>
        </w:tc>
      </w:tr>
      <w:tr w:rsidR="00361B2A" w:rsidRPr="00B15E49" w:rsidTr="00E24F4C">
        <w:tc>
          <w:tcPr>
            <w:tcW w:w="633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7665" w:type="dxa"/>
            <w:vAlign w:val="center"/>
          </w:tcPr>
          <w:p w:rsidR="00361B2A" w:rsidRPr="00B15E49" w:rsidRDefault="00361B2A" w:rsidP="009620B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15E49">
              <w:rPr>
                <w:rFonts w:asciiTheme="minorEastAsia" w:hAnsiTheme="minorEastAsia" w:hint="eastAsia"/>
                <w:szCs w:val="21"/>
              </w:rPr>
              <w:t>６回乗った場合は，時間が超過してしまうことは記述されたが，５回乗った場合に，何分時間がかかるか記述が</w:t>
            </w:r>
            <w:r w:rsidR="00980333">
              <w:rPr>
                <w:rFonts w:asciiTheme="minorEastAsia" w:hAnsiTheme="minorEastAsia" w:hint="eastAsia"/>
                <w:szCs w:val="21"/>
              </w:rPr>
              <w:t>な</w:t>
            </w:r>
            <w:r w:rsidRPr="00B15E49">
              <w:rPr>
                <w:rFonts w:asciiTheme="minorEastAsia" w:hAnsiTheme="minorEastAsia" w:hint="eastAsia"/>
                <w:szCs w:val="21"/>
              </w:rPr>
              <w:t>い</w:t>
            </w:r>
          </w:p>
        </w:tc>
        <w:tc>
          <w:tcPr>
            <w:tcW w:w="945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1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○</w:t>
            </w:r>
          </w:p>
        </w:tc>
      </w:tr>
      <w:tr w:rsidR="00361B2A" w:rsidRPr="00B15E49" w:rsidTr="00E24F4C">
        <w:tc>
          <w:tcPr>
            <w:tcW w:w="633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7665" w:type="dxa"/>
            <w:vAlign w:val="center"/>
          </w:tcPr>
          <w:p w:rsidR="00361B2A" w:rsidRPr="00B15E49" w:rsidRDefault="00361B2A" w:rsidP="009620B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15E49">
              <w:rPr>
                <w:rFonts w:asciiTheme="minorEastAsia" w:hAnsiTheme="minorEastAsia" w:hint="eastAsia"/>
                <w:szCs w:val="21"/>
              </w:rPr>
              <w:t>(a)を記述している</w:t>
            </w:r>
          </w:p>
        </w:tc>
        <w:tc>
          <w:tcPr>
            <w:tcW w:w="945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1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361B2A" w:rsidRPr="00B15E49" w:rsidTr="00E24F4C">
        <w:tc>
          <w:tcPr>
            <w:tcW w:w="633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7665" w:type="dxa"/>
            <w:vAlign w:val="center"/>
          </w:tcPr>
          <w:p w:rsidR="00361B2A" w:rsidRPr="00B15E49" w:rsidRDefault="00361B2A" w:rsidP="009620B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15E49">
              <w:rPr>
                <w:rFonts w:asciiTheme="minorEastAsia" w:hAnsiTheme="minorEastAsia" w:hint="eastAsia"/>
                <w:szCs w:val="21"/>
              </w:rPr>
              <w:t>待ち時間のみで考え，乗車時間を含めた所要時間で考えることができていない</w:t>
            </w:r>
          </w:p>
        </w:tc>
        <w:tc>
          <w:tcPr>
            <w:tcW w:w="945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1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361B2A" w:rsidRPr="00B15E49" w:rsidTr="00E24F4C">
        <w:tc>
          <w:tcPr>
            <w:tcW w:w="633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7665" w:type="dxa"/>
            <w:vAlign w:val="center"/>
          </w:tcPr>
          <w:p w:rsidR="00361B2A" w:rsidRPr="00B15E49" w:rsidRDefault="00361B2A" w:rsidP="009620B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15E49">
              <w:rPr>
                <w:rFonts w:asciiTheme="minorEastAsia" w:hAnsiTheme="minorEastAsia" w:hint="eastAsia"/>
                <w:szCs w:val="21"/>
              </w:rPr>
              <w:t>表を書こうとしたが，正しく書けていない</w:t>
            </w:r>
          </w:p>
        </w:tc>
        <w:tc>
          <w:tcPr>
            <w:tcW w:w="945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1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361B2A" w:rsidRPr="00B15E49" w:rsidTr="00E24F4C">
        <w:tc>
          <w:tcPr>
            <w:tcW w:w="633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7665" w:type="dxa"/>
            <w:vAlign w:val="center"/>
          </w:tcPr>
          <w:p w:rsidR="00361B2A" w:rsidRPr="00B15E49" w:rsidRDefault="00361B2A" w:rsidP="009620B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15E49">
              <w:rPr>
                <w:rFonts w:asciiTheme="minorEastAsia" w:hAnsiTheme="minorEastAsia" w:hint="eastAsia"/>
                <w:szCs w:val="21"/>
              </w:rPr>
              <w:t>無解答</w:t>
            </w:r>
          </w:p>
        </w:tc>
        <w:tc>
          <w:tcPr>
            <w:tcW w:w="945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1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:rsidR="008D57E8" w:rsidRPr="00B15E49" w:rsidRDefault="008D57E8" w:rsidP="009620BF">
      <w:pPr>
        <w:spacing w:line="300" w:lineRule="exact"/>
        <w:ind w:left="420" w:hangingChars="200" w:hanging="420"/>
        <w:rPr>
          <w:rFonts w:asciiTheme="minorEastAsia" w:hAnsiTheme="minorEastAsia"/>
        </w:rPr>
      </w:pPr>
    </w:p>
    <w:p w:rsidR="008D57E8" w:rsidRPr="00B15E49" w:rsidRDefault="008D57E8" w:rsidP="009620BF">
      <w:pPr>
        <w:spacing w:line="300" w:lineRule="exact"/>
        <w:ind w:left="420" w:hangingChars="200" w:hanging="420"/>
        <w:rPr>
          <w:rFonts w:asciiTheme="minorEastAsia" w:hAnsiTheme="minorEastAsia"/>
          <w:shd w:val="pct15" w:color="auto" w:fill="FFFFFF"/>
        </w:rPr>
      </w:pPr>
      <w:r w:rsidRPr="00B15E49">
        <w:rPr>
          <w:rFonts w:asciiTheme="minorEastAsia" w:hAnsiTheme="minorEastAsia"/>
          <w:shd w:val="pct15" w:color="auto" w:fill="FFFFFF"/>
        </w:rPr>
        <w:t>(正答例2)</w:t>
      </w:r>
      <w:r w:rsidRPr="00B15E49">
        <w:rPr>
          <w:rFonts w:asciiTheme="minorEastAsia" w:hAnsiTheme="minorEastAsia" w:cs="ＭＳ 明朝" w:hint="eastAsia"/>
          <w:shd w:val="pct15" w:color="auto" w:fill="FFFFFF"/>
        </w:rPr>
        <w:t>※</w:t>
      </w:r>
      <w:r w:rsidRPr="00B15E49">
        <w:rPr>
          <w:rFonts w:asciiTheme="minorEastAsia" w:hAnsiTheme="minorEastAsia"/>
          <w:shd w:val="pct15" w:color="auto" w:fill="FFFFFF"/>
        </w:rPr>
        <w:t>式利用</w:t>
      </w:r>
    </w:p>
    <w:p w:rsidR="008D57E8" w:rsidRPr="00B15E49" w:rsidRDefault="008D57E8" w:rsidP="009620BF">
      <w:pPr>
        <w:spacing w:line="300" w:lineRule="exact"/>
        <w:ind w:left="420" w:hanging="210"/>
        <w:jc w:val="left"/>
        <w:rPr>
          <w:rFonts w:asciiTheme="minorEastAsia" w:hAnsiTheme="minorEastAsia"/>
        </w:rPr>
      </w:pPr>
      <w:r w:rsidRPr="00B15E49">
        <w:rPr>
          <w:rFonts w:asciiTheme="minorEastAsia" w:hAnsiTheme="minorEastAsia"/>
        </w:rPr>
        <w:t>(a)</w:t>
      </w:r>
      <w:r w:rsidR="00361B2A" w:rsidRPr="00B15E49">
        <w:rPr>
          <w:rFonts w:asciiTheme="minorEastAsia" w:hAnsiTheme="minorEastAsia"/>
        </w:rPr>
        <w:t>アトラクションA</w:t>
      </w:r>
      <w:r w:rsidRPr="00B15E49">
        <w:rPr>
          <w:rFonts w:asciiTheme="minorEastAsia" w:hAnsiTheme="minorEastAsia"/>
        </w:rPr>
        <w:t>に１回乗ると所要時間は75分間かかるため，２回乗ると150分間かかり，３回乗ると225分間かかり，所要時間は乗る回数に比例している。</w:t>
      </w:r>
    </w:p>
    <w:p w:rsidR="008D57E8" w:rsidRPr="00B15E49" w:rsidRDefault="00361B2A" w:rsidP="009620BF">
      <w:pPr>
        <w:spacing w:line="300" w:lineRule="exact"/>
        <w:ind w:left="420"/>
        <w:rPr>
          <w:rFonts w:asciiTheme="minorEastAsia" w:hAnsiTheme="minorEastAsia"/>
        </w:rPr>
      </w:pPr>
      <w:r w:rsidRPr="00B15E49">
        <w:rPr>
          <w:rFonts w:asciiTheme="minorEastAsia" w:hAnsiTheme="minorEastAsia"/>
        </w:rPr>
        <w:t>アトラクションB</w:t>
      </w:r>
      <w:r w:rsidR="00243F99">
        <w:rPr>
          <w:rFonts w:asciiTheme="minorEastAsia" w:hAnsiTheme="minorEastAsia" w:hint="eastAsia"/>
        </w:rPr>
        <w:t>に</w:t>
      </w:r>
      <w:r w:rsidR="008D57E8" w:rsidRPr="00B15E49">
        <w:rPr>
          <w:rFonts w:asciiTheme="minorEastAsia" w:hAnsiTheme="minorEastAsia"/>
        </w:rPr>
        <w:t>１回乗ると所要時間は38分間かかるため，２回乗ると76分間かかり，３回乗ると114分間かかり，所要時間は乗る回数に比例している。</w:t>
      </w:r>
    </w:p>
    <w:p w:rsidR="008D57E8" w:rsidRPr="00B15E49" w:rsidRDefault="008D57E8" w:rsidP="009620BF">
      <w:pPr>
        <w:spacing w:line="300" w:lineRule="exact"/>
        <w:ind w:left="420" w:hanging="210"/>
        <w:jc w:val="left"/>
        <w:rPr>
          <w:rFonts w:asciiTheme="minorEastAsia" w:hAnsiTheme="minorEastAsia"/>
        </w:rPr>
      </w:pPr>
      <w:r w:rsidRPr="00B15E49">
        <w:rPr>
          <w:rFonts w:asciiTheme="minorEastAsia" w:hAnsiTheme="minorEastAsia"/>
        </w:rPr>
        <w:t>(b)乗る回数を</w:t>
      </w:r>
      <w:r w:rsidRPr="00B15E49">
        <w:rPr>
          <w:rFonts w:asciiTheme="minorEastAsia" w:hAnsiTheme="minorEastAsia"/>
          <w:position w:val="-6"/>
        </w:rPr>
        <w:object w:dxaOrig="200" w:dyaOrig="220">
          <v:shape id="_x0000_i1031" type="#_x0000_t75" style="width:9pt;height:10.65pt" o:ole="">
            <v:imagedata r:id="rId18" o:title=""/>
          </v:shape>
          <o:OLEObject Type="Embed" ProgID="Equation.3" ShapeID="_x0000_i1031" DrawAspect="Content" ObjectID="_1613282102" r:id="rId19"/>
        </w:object>
      </w:r>
      <w:r w:rsidRPr="00B15E49">
        <w:rPr>
          <w:rFonts w:asciiTheme="minorEastAsia" w:hAnsiTheme="minorEastAsia"/>
        </w:rPr>
        <w:t>回，所要時間を</w:t>
      </w:r>
      <w:r w:rsidRPr="00B15E49">
        <w:rPr>
          <w:rFonts w:asciiTheme="minorEastAsia" w:hAnsiTheme="minorEastAsia"/>
          <w:position w:val="-10"/>
        </w:rPr>
        <w:object w:dxaOrig="220" w:dyaOrig="260">
          <v:shape id="_x0000_i1032" type="#_x0000_t75" style="width:10.65pt;height:13.1pt" o:ole="">
            <v:imagedata r:id="rId20" o:title=""/>
          </v:shape>
          <o:OLEObject Type="Embed" ProgID="Equation.3" ShapeID="_x0000_i1032" DrawAspect="Content" ObjectID="_1613282103" r:id="rId21"/>
        </w:object>
      </w:r>
      <w:r w:rsidRPr="00B15E49">
        <w:rPr>
          <w:rFonts w:asciiTheme="minorEastAsia" w:hAnsiTheme="minorEastAsia"/>
        </w:rPr>
        <w:t>分間とすると，</w:t>
      </w:r>
    </w:p>
    <w:p w:rsidR="00936D9C" w:rsidRPr="00B15E49" w:rsidRDefault="00361B2A" w:rsidP="009620BF">
      <w:pPr>
        <w:spacing w:line="300" w:lineRule="exact"/>
        <w:ind w:left="420"/>
        <w:jc w:val="left"/>
        <w:rPr>
          <w:rFonts w:asciiTheme="minorEastAsia" w:hAnsiTheme="minorEastAsia"/>
        </w:rPr>
      </w:pPr>
      <w:r w:rsidRPr="00B15E49">
        <w:rPr>
          <w:rFonts w:asciiTheme="minorEastAsia" w:hAnsiTheme="minorEastAsia"/>
        </w:rPr>
        <w:t>アトラクションA</w:t>
      </w:r>
      <w:r w:rsidR="008D57E8" w:rsidRPr="00B15E49">
        <w:rPr>
          <w:rFonts w:asciiTheme="minorEastAsia" w:hAnsiTheme="minorEastAsia"/>
        </w:rPr>
        <w:t>は，</w:t>
      </w:r>
      <w:r w:rsidR="008D57E8" w:rsidRPr="00B15E49">
        <w:rPr>
          <w:rFonts w:asciiTheme="minorEastAsia" w:hAnsiTheme="minorEastAsia"/>
          <w:position w:val="-6"/>
        </w:rPr>
        <w:object w:dxaOrig="520" w:dyaOrig="279">
          <v:shape id="_x0000_i1033" type="#_x0000_t75" style="width:25.35pt;height:13.9pt" o:ole="">
            <v:imagedata r:id="rId22" o:title=""/>
          </v:shape>
          <o:OLEObject Type="Embed" ProgID="Equation.3" ShapeID="_x0000_i1033" DrawAspect="Content" ObjectID="_1613282104" r:id="rId23"/>
        </w:object>
      </w:r>
      <w:r w:rsidR="008D57E8" w:rsidRPr="00B15E49">
        <w:rPr>
          <w:rFonts w:asciiTheme="minorEastAsia" w:hAnsiTheme="minorEastAsia"/>
        </w:rPr>
        <w:t>のとき</w:t>
      </w:r>
      <w:r w:rsidR="00936D9C" w:rsidRPr="00B15E49">
        <w:rPr>
          <w:rFonts w:asciiTheme="minorEastAsia" w:hAnsiTheme="minorEastAsia"/>
          <w:position w:val="-10"/>
        </w:rPr>
        <w:object w:dxaOrig="700" w:dyaOrig="320">
          <v:shape id="_x0000_i1034" type="#_x0000_t75" style="width:35.2pt;height:15.55pt" o:ole="">
            <v:imagedata r:id="rId24" o:title=""/>
          </v:shape>
          <o:OLEObject Type="Embed" ProgID="Equation.3" ShapeID="_x0000_i1034" DrawAspect="Content" ObjectID="_1613282105" r:id="rId25"/>
        </w:object>
      </w:r>
      <w:r w:rsidR="008D57E8" w:rsidRPr="00B15E49">
        <w:rPr>
          <w:rFonts w:asciiTheme="minorEastAsia" w:hAnsiTheme="minorEastAsia"/>
        </w:rPr>
        <w:t>であるため，</w:t>
      </w:r>
      <w:r w:rsidR="008D57E8" w:rsidRPr="00B15E49">
        <w:rPr>
          <w:rFonts w:asciiTheme="minorEastAsia" w:hAnsiTheme="minorEastAsia"/>
          <w:position w:val="-10"/>
        </w:rPr>
        <w:object w:dxaOrig="820" w:dyaOrig="320">
          <v:shape id="_x0000_i1035" type="#_x0000_t75" style="width:40.1pt;height:15.55pt" o:ole="">
            <v:imagedata r:id="rId26" o:title=""/>
          </v:shape>
          <o:OLEObject Type="Embed" ProgID="Equation.3" ShapeID="_x0000_i1035" DrawAspect="Content" ObjectID="_1613282106" r:id="rId27"/>
        </w:object>
      </w:r>
      <w:r w:rsidR="008D57E8" w:rsidRPr="00B15E49">
        <w:rPr>
          <w:rFonts w:asciiTheme="minorEastAsia" w:hAnsiTheme="minorEastAsia"/>
        </w:rPr>
        <w:t>と表され</w:t>
      </w:r>
      <w:r w:rsidR="00936D9C" w:rsidRPr="00B15E49">
        <w:rPr>
          <w:rFonts w:asciiTheme="minorEastAsia" w:hAnsiTheme="minorEastAsia"/>
        </w:rPr>
        <w:t>る。</w:t>
      </w:r>
    </w:p>
    <w:p w:rsidR="008D57E8" w:rsidRPr="00B15E49" w:rsidRDefault="00936D9C" w:rsidP="009620BF">
      <w:pPr>
        <w:spacing w:line="300" w:lineRule="exact"/>
        <w:ind w:left="420"/>
        <w:jc w:val="left"/>
        <w:rPr>
          <w:rFonts w:asciiTheme="minorEastAsia" w:hAnsiTheme="minorEastAsia"/>
        </w:rPr>
      </w:pPr>
      <w:r w:rsidRPr="00B15E49">
        <w:rPr>
          <w:rFonts w:asciiTheme="minorEastAsia" w:hAnsiTheme="minorEastAsia"/>
        </w:rPr>
        <w:t>この式に</w:t>
      </w:r>
      <w:r w:rsidRPr="00B15E49">
        <w:rPr>
          <w:rFonts w:asciiTheme="minorEastAsia" w:hAnsiTheme="minorEastAsia"/>
          <w:position w:val="-6"/>
        </w:rPr>
        <w:object w:dxaOrig="560" w:dyaOrig="279">
          <v:shape id="_x0000_i1036" type="#_x0000_t75" style="width:28.65pt;height:13.9pt" o:ole="">
            <v:imagedata r:id="rId28" o:title=""/>
          </v:shape>
          <o:OLEObject Type="Embed" ProgID="Equation.3" ShapeID="_x0000_i1036" DrawAspect="Content" ObjectID="_1613282107" r:id="rId29"/>
        </w:object>
      </w:r>
      <w:r w:rsidRPr="00B15E49">
        <w:rPr>
          <w:rFonts w:asciiTheme="minorEastAsia" w:hAnsiTheme="minorEastAsia"/>
        </w:rPr>
        <w:t>を代入すると，</w:t>
      </w:r>
      <w:r w:rsidR="00F4508B" w:rsidRPr="00B15E49">
        <w:rPr>
          <w:rFonts w:asciiTheme="minorEastAsia" w:hAnsiTheme="minorEastAsia"/>
          <w:position w:val="-10"/>
        </w:rPr>
        <w:object w:dxaOrig="820" w:dyaOrig="320">
          <v:shape id="_x0000_i1037" type="#_x0000_t75" style="width:40.1pt;height:15.55pt" o:ole="">
            <v:imagedata r:id="rId30" o:title=""/>
          </v:shape>
          <o:OLEObject Type="Embed" ProgID="Equation.3" ShapeID="_x0000_i1037" DrawAspect="Content" ObjectID="_1613282108" r:id="rId31"/>
        </w:object>
      </w:r>
      <w:r w:rsidRPr="00B15E49">
        <w:rPr>
          <w:rFonts w:asciiTheme="minorEastAsia" w:hAnsiTheme="minorEastAsia"/>
        </w:rPr>
        <w:t>となり，３回乗ると225分間かかる。</w:t>
      </w:r>
    </w:p>
    <w:p w:rsidR="00F4508B" w:rsidRPr="00B15E49" w:rsidRDefault="00361B2A" w:rsidP="009620BF">
      <w:pPr>
        <w:spacing w:line="300" w:lineRule="exact"/>
        <w:ind w:left="420"/>
        <w:jc w:val="left"/>
        <w:rPr>
          <w:rFonts w:asciiTheme="minorEastAsia" w:hAnsiTheme="minorEastAsia"/>
        </w:rPr>
      </w:pPr>
      <w:r w:rsidRPr="00B15E49">
        <w:rPr>
          <w:rFonts w:asciiTheme="minorEastAsia" w:hAnsiTheme="minorEastAsia"/>
        </w:rPr>
        <w:t>アトラクションB</w:t>
      </w:r>
      <w:r w:rsidR="008D57E8" w:rsidRPr="00B15E49">
        <w:rPr>
          <w:rFonts w:asciiTheme="minorEastAsia" w:hAnsiTheme="minorEastAsia"/>
        </w:rPr>
        <w:t>は，</w:t>
      </w:r>
      <w:r w:rsidR="00F4508B" w:rsidRPr="00B15E49">
        <w:rPr>
          <w:rFonts w:asciiTheme="minorEastAsia" w:hAnsiTheme="minorEastAsia"/>
          <w:position w:val="-6"/>
        </w:rPr>
        <w:object w:dxaOrig="520" w:dyaOrig="279">
          <v:shape id="_x0000_i1038" type="#_x0000_t75" style="width:25.35pt;height:13.9pt" o:ole="">
            <v:imagedata r:id="rId22" o:title=""/>
          </v:shape>
          <o:OLEObject Type="Embed" ProgID="Equation.3" ShapeID="_x0000_i1038" DrawAspect="Content" ObjectID="_1613282109" r:id="rId32"/>
        </w:object>
      </w:r>
      <w:r w:rsidR="00F4508B" w:rsidRPr="00B15E49">
        <w:rPr>
          <w:rFonts w:asciiTheme="minorEastAsia" w:hAnsiTheme="minorEastAsia"/>
        </w:rPr>
        <w:t>のとき</w:t>
      </w:r>
      <w:r w:rsidR="00F4508B" w:rsidRPr="00B15E49">
        <w:rPr>
          <w:rFonts w:asciiTheme="minorEastAsia" w:hAnsiTheme="minorEastAsia"/>
          <w:position w:val="-10"/>
        </w:rPr>
        <w:object w:dxaOrig="700" w:dyaOrig="320">
          <v:shape id="_x0000_i1039" type="#_x0000_t75" style="width:35.2pt;height:15.55pt" o:ole="">
            <v:imagedata r:id="rId33" o:title=""/>
          </v:shape>
          <o:OLEObject Type="Embed" ProgID="Equation.3" ShapeID="_x0000_i1039" DrawAspect="Content" ObjectID="_1613282110" r:id="rId34"/>
        </w:object>
      </w:r>
      <w:r w:rsidR="00F4508B" w:rsidRPr="00B15E49">
        <w:rPr>
          <w:rFonts w:asciiTheme="minorEastAsia" w:hAnsiTheme="minorEastAsia"/>
        </w:rPr>
        <w:t>であるため，</w:t>
      </w:r>
      <w:r w:rsidR="00F4508B" w:rsidRPr="00B15E49">
        <w:rPr>
          <w:rFonts w:asciiTheme="minorEastAsia" w:hAnsiTheme="minorEastAsia"/>
          <w:position w:val="-10"/>
        </w:rPr>
        <w:object w:dxaOrig="820" w:dyaOrig="320">
          <v:shape id="_x0000_i1040" type="#_x0000_t75" style="width:40.1pt;height:15.55pt" o:ole="">
            <v:imagedata r:id="rId35" o:title=""/>
          </v:shape>
          <o:OLEObject Type="Embed" ProgID="Equation.3" ShapeID="_x0000_i1040" DrawAspect="Content" ObjectID="_1613282111" r:id="rId36"/>
        </w:object>
      </w:r>
      <w:r w:rsidR="00F4508B" w:rsidRPr="00B15E49">
        <w:rPr>
          <w:rFonts w:asciiTheme="minorEastAsia" w:hAnsiTheme="minorEastAsia"/>
        </w:rPr>
        <w:t>と表される。</w:t>
      </w:r>
    </w:p>
    <w:p w:rsidR="00F4508B" w:rsidRPr="00B15E49" w:rsidRDefault="00F4508B" w:rsidP="009620BF">
      <w:pPr>
        <w:spacing w:line="300" w:lineRule="exact"/>
        <w:ind w:left="420"/>
        <w:jc w:val="left"/>
        <w:rPr>
          <w:rFonts w:asciiTheme="minorEastAsia" w:hAnsiTheme="minorEastAsia"/>
        </w:rPr>
      </w:pPr>
      <w:r w:rsidRPr="00B15E49">
        <w:rPr>
          <w:rFonts w:asciiTheme="minorEastAsia" w:hAnsiTheme="minorEastAsia"/>
        </w:rPr>
        <w:t>この式に</w:t>
      </w:r>
      <w:r w:rsidRPr="00B15E49">
        <w:rPr>
          <w:rFonts w:asciiTheme="minorEastAsia" w:hAnsiTheme="minorEastAsia"/>
          <w:position w:val="-6"/>
        </w:rPr>
        <w:object w:dxaOrig="560" w:dyaOrig="279">
          <v:shape id="_x0000_i1041" type="#_x0000_t75" style="width:28.65pt;height:13.9pt" o:ole="">
            <v:imagedata r:id="rId37" o:title=""/>
          </v:shape>
          <o:OLEObject Type="Embed" ProgID="Equation.3" ShapeID="_x0000_i1041" DrawAspect="Content" ObjectID="_1613282112" r:id="rId38"/>
        </w:object>
      </w:r>
      <w:r w:rsidRPr="00B15E49">
        <w:rPr>
          <w:rFonts w:asciiTheme="minorEastAsia" w:hAnsiTheme="minorEastAsia"/>
        </w:rPr>
        <w:t>を代入すると，</w:t>
      </w:r>
      <w:r w:rsidRPr="00B15E49">
        <w:rPr>
          <w:rFonts w:asciiTheme="minorEastAsia" w:hAnsiTheme="minorEastAsia"/>
          <w:position w:val="-10"/>
        </w:rPr>
        <w:object w:dxaOrig="800" w:dyaOrig="320">
          <v:shape id="_x0000_i1042" type="#_x0000_t75" style="width:40.1pt;height:15.55pt" o:ole="">
            <v:imagedata r:id="rId39" o:title=""/>
          </v:shape>
          <o:OLEObject Type="Embed" ProgID="Equation.3" ShapeID="_x0000_i1042" DrawAspect="Content" ObjectID="_1613282113" r:id="rId40"/>
        </w:object>
      </w:r>
      <w:r w:rsidRPr="00B15E49">
        <w:rPr>
          <w:rFonts w:asciiTheme="minorEastAsia" w:hAnsiTheme="minorEastAsia"/>
        </w:rPr>
        <w:t>となり，５回乗ると190分間かかる。</w:t>
      </w:r>
    </w:p>
    <w:p w:rsidR="00F4508B" w:rsidRPr="00B15E49" w:rsidRDefault="00F4508B" w:rsidP="009620BF">
      <w:pPr>
        <w:spacing w:line="300" w:lineRule="exact"/>
        <w:ind w:left="420"/>
        <w:jc w:val="left"/>
        <w:rPr>
          <w:rFonts w:asciiTheme="minorEastAsia" w:hAnsiTheme="minorEastAsia"/>
        </w:rPr>
      </w:pPr>
      <w:r w:rsidRPr="00B15E49">
        <w:rPr>
          <w:rFonts w:asciiTheme="minorEastAsia" w:hAnsiTheme="minorEastAsia"/>
        </w:rPr>
        <w:t>また，</w:t>
      </w:r>
      <w:r w:rsidRPr="00B15E49">
        <w:rPr>
          <w:rFonts w:asciiTheme="minorEastAsia" w:hAnsiTheme="minorEastAsia"/>
          <w:position w:val="-6"/>
        </w:rPr>
        <w:object w:dxaOrig="560" w:dyaOrig="279">
          <v:shape id="_x0000_i1043" type="#_x0000_t75" style="width:28.65pt;height:13.9pt" o:ole="">
            <v:imagedata r:id="rId41" o:title=""/>
          </v:shape>
          <o:OLEObject Type="Embed" ProgID="Equation.3" ShapeID="_x0000_i1043" DrawAspect="Content" ObjectID="_1613282114" r:id="rId42"/>
        </w:object>
      </w:r>
      <w:r w:rsidRPr="00B15E49">
        <w:rPr>
          <w:rFonts w:asciiTheme="minorEastAsia" w:hAnsiTheme="minorEastAsia"/>
        </w:rPr>
        <w:t>を代入すると，</w:t>
      </w:r>
      <w:r w:rsidRPr="00B15E49">
        <w:rPr>
          <w:rFonts w:asciiTheme="minorEastAsia" w:hAnsiTheme="minorEastAsia"/>
          <w:position w:val="-10"/>
        </w:rPr>
        <w:object w:dxaOrig="820" w:dyaOrig="320">
          <v:shape id="_x0000_i1044" type="#_x0000_t75" style="width:40.1pt;height:15.55pt" o:ole="">
            <v:imagedata r:id="rId43" o:title=""/>
          </v:shape>
          <o:OLEObject Type="Embed" ProgID="Equation.3" ShapeID="_x0000_i1044" DrawAspect="Content" ObjectID="_1613282115" r:id="rId44"/>
        </w:object>
      </w:r>
      <w:r w:rsidRPr="00B15E49">
        <w:rPr>
          <w:rFonts w:asciiTheme="minorEastAsia" w:hAnsiTheme="minorEastAsia"/>
        </w:rPr>
        <w:t>となり，６回乗ると228分間かかる。</w:t>
      </w:r>
    </w:p>
    <w:p w:rsidR="00F4508B" w:rsidRPr="00B15E49" w:rsidRDefault="00F4508B" w:rsidP="009620BF">
      <w:pPr>
        <w:spacing w:line="300" w:lineRule="exact"/>
        <w:ind w:left="420" w:hanging="210"/>
        <w:jc w:val="left"/>
        <w:rPr>
          <w:rFonts w:asciiTheme="minorEastAsia" w:hAnsiTheme="minorEastAsia"/>
        </w:rPr>
      </w:pPr>
      <w:r w:rsidRPr="00B15E49">
        <w:rPr>
          <w:rFonts w:asciiTheme="minorEastAsia" w:hAnsiTheme="minorEastAsia"/>
        </w:rPr>
        <w:t xml:space="preserve"> </w:t>
      </w:r>
      <w:r w:rsidR="008D57E8" w:rsidRPr="00B15E49">
        <w:rPr>
          <w:rFonts w:asciiTheme="minorEastAsia" w:hAnsiTheme="minorEastAsia"/>
        </w:rPr>
        <w:t>(c)</w:t>
      </w:r>
      <w:r w:rsidRPr="00B15E49">
        <w:rPr>
          <w:rFonts w:asciiTheme="minorEastAsia" w:hAnsiTheme="minorEastAsia"/>
        </w:rPr>
        <w:t xml:space="preserve"> したがって，</w:t>
      </w:r>
      <w:r w:rsidR="00361B2A" w:rsidRPr="00B15E49">
        <w:rPr>
          <w:rFonts w:asciiTheme="minorEastAsia" w:hAnsiTheme="minorEastAsia"/>
        </w:rPr>
        <w:t>アトラクションA</w:t>
      </w:r>
      <w:r w:rsidRPr="00B15E49">
        <w:rPr>
          <w:rFonts w:asciiTheme="minorEastAsia" w:hAnsiTheme="minorEastAsia"/>
        </w:rPr>
        <w:t>に３回乗ると225分間かかり，</w:t>
      </w:r>
      <w:r w:rsidR="00361B2A" w:rsidRPr="00B15E49">
        <w:rPr>
          <w:rFonts w:asciiTheme="minorEastAsia" w:hAnsiTheme="minorEastAsia"/>
        </w:rPr>
        <w:t>アトラクションB</w:t>
      </w:r>
      <w:r w:rsidRPr="00B15E49">
        <w:rPr>
          <w:rFonts w:asciiTheme="minorEastAsia" w:hAnsiTheme="minorEastAsia"/>
        </w:rPr>
        <w:t>に</w:t>
      </w:r>
      <w:r w:rsidR="00091481" w:rsidRPr="00B15E49">
        <w:rPr>
          <w:rFonts w:asciiTheme="minorEastAsia" w:hAnsiTheme="minorEastAsia"/>
        </w:rPr>
        <w:t>５</w:t>
      </w:r>
      <w:r w:rsidRPr="00B15E49">
        <w:rPr>
          <w:rFonts w:asciiTheme="minorEastAsia" w:hAnsiTheme="minorEastAsia"/>
        </w:rPr>
        <w:t>回乗ると</w:t>
      </w:r>
      <w:r w:rsidRPr="00B15E49">
        <w:rPr>
          <w:rFonts w:asciiTheme="minorEastAsia" w:hAnsiTheme="minorEastAsia"/>
        </w:rPr>
        <w:lastRenderedPageBreak/>
        <w:t>190分間，６回乗ると，228分間かかるため，</w:t>
      </w:r>
      <w:r w:rsidR="00361B2A" w:rsidRPr="00B15E49">
        <w:rPr>
          <w:rFonts w:asciiTheme="minorEastAsia" w:hAnsiTheme="minorEastAsia"/>
        </w:rPr>
        <w:t>アトラクションB</w:t>
      </w:r>
      <w:r w:rsidRPr="00B15E49">
        <w:rPr>
          <w:rFonts w:asciiTheme="minorEastAsia" w:hAnsiTheme="minorEastAsia"/>
        </w:rPr>
        <w:t>に５回まで乗ることができる。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1"/>
        <w:gridCol w:w="7585"/>
        <w:gridCol w:w="940"/>
        <w:gridCol w:w="698"/>
      </w:tblGrid>
      <w:tr w:rsidR="00361B2A" w:rsidRPr="00B15E49" w:rsidTr="00E24F4C">
        <w:trPr>
          <w:trHeight w:val="354"/>
        </w:trPr>
        <w:tc>
          <w:tcPr>
            <w:tcW w:w="8298" w:type="dxa"/>
            <w:gridSpan w:val="2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解　答　類　型</w:t>
            </w:r>
          </w:p>
        </w:tc>
        <w:tc>
          <w:tcPr>
            <w:tcW w:w="945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反応率</w:t>
            </w:r>
          </w:p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(%)</w:t>
            </w:r>
          </w:p>
        </w:tc>
        <w:tc>
          <w:tcPr>
            <w:tcW w:w="701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正答</w:t>
            </w:r>
          </w:p>
        </w:tc>
      </w:tr>
      <w:tr w:rsidR="00361B2A" w:rsidRPr="00B15E49" w:rsidTr="00E24F4C">
        <w:tc>
          <w:tcPr>
            <w:tcW w:w="633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/>
              </w:rPr>
              <w:t>7</w:t>
            </w:r>
          </w:p>
        </w:tc>
        <w:tc>
          <w:tcPr>
            <w:tcW w:w="7665" w:type="dxa"/>
            <w:vAlign w:val="center"/>
          </w:tcPr>
          <w:p w:rsidR="00361B2A" w:rsidRPr="00B15E49" w:rsidRDefault="00361B2A" w:rsidP="009620B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15E49">
              <w:rPr>
                <w:rFonts w:asciiTheme="minorEastAsia" w:hAnsiTheme="minorEastAsia"/>
                <w:szCs w:val="21"/>
              </w:rPr>
              <w:t>(a) (</w:t>
            </w:r>
            <w:r w:rsidRPr="00B15E49">
              <w:rPr>
                <w:rFonts w:asciiTheme="minorEastAsia" w:hAnsiTheme="minorEastAsia" w:cs="Segoe UI Symbol"/>
                <w:szCs w:val="21"/>
              </w:rPr>
              <w:t>b</w:t>
            </w:r>
            <w:r w:rsidRPr="00B15E49">
              <w:rPr>
                <w:rFonts w:asciiTheme="minorEastAsia" w:hAnsiTheme="minorEastAsia"/>
                <w:szCs w:val="21"/>
              </w:rPr>
              <w:t>) (c)を記述している</w:t>
            </w:r>
          </w:p>
        </w:tc>
        <w:tc>
          <w:tcPr>
            <w:tcW w:w="945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1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◎</w:t>
            </w:r>
          </w:p>
        </w:tc>
      </w:tr>
      <w:tr w:rsidR="00361B2A" w:rsidRPr="00B15E49" w:rsidTr="00E24F4C">
        <w:tc>
          <w:tcPr>
            <w:tcW w:w="633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/>
              </w:rPr>
              <w:t>8</w:t>
            </w:r>
          </w:p>
        </w:tc>
        <w:tc>
          <w:tcPr>
            <w:tcW w:w="7665" w:type="dxa"/>
            <w:vAlign w:val="center"/>
          </w:tcPr>
          <w:p w:rsidR="00361B2A" w:rsidRPr="00B15E49" w:rsidRDefault="00361B2A" w:rsidP="009620B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15E49">
              <w:rPr>
                <w:rFonts w:asciiTheme="minorEastAsia" w:hAnsiTheme="minorEastAsia"/>
                <w:szCs w:val="21"/>
              </w:rPr>
              <w:t>(a) (</w:t>
            </w:r>
            <w:r w:rsidRPr="00B15E49">
              <w:rPr>
                <w:rFonts w:asciiTheme="minorEastAsia" w:hAnsiTheme="minorEastAsia" w:cs="Segoe UI Symbol"/>
                <w:szCs w:val="21"/>
              </w:rPr>
              <w:t>b</w:t>
            </w:r>
            <w:r w:rsidRPr="00B15E49">
              <w:rPr>
                <w:rFonts w:asciiTheme="minorEastAsia" w:hAnsiTheme="minorEastAsia"/>
                <w:szCs w:val="21"/>
              </w:rPr>
              <w:t>) を記述している</w:t>
            </w:r>
          </w:p>
        </w:tc>
        <w:tc>
          <w:tcPr>
            <w:tcW w:w="945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1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○</w:t>
            </w:r>
          </w:p>
        </w:tc>
      </w:tr>
      <w:tr w:rsidR="00361B2A" w:rsidRPr="00B15E49" w:rsidTr="00E24F4C">
        <w:tc>
          <w:tcPr>
            <w:tcW w:w="633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/>
              </w:rPr>
              <w:t>9</w:t>
            </w:r>
          </w:p>
        </w:tc>
        <w:tc>
          <w:tcPr>
            <w:tcW w:w="7665" w:type="dxa"/>
            <w:vAlign w:val="center"/>
          </w:tcPr>
          <w:p w:rsidR="00361B2A" w:rsidRPr="00B15E49" w:rsidRDefault="00361B2A" w:rsidP="009620B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15E49">
              <w:rPr>
                <w:rFonts w:asciiTheme="minorEastAsia" w:hAnsiTheme="minorEastAsia"/>
                <w:szCs w:val="21"/>
              </w:rPr>
              <w:t>比例の式から</w:t>
            </w:r>
            <w:r w:rsidR="009620BF" w:rsidRPr="00B15E49">
              <w:rPr>
                <w:rFonts w:asciiTheme="minorEastAsia" w:hAnsiTheme="minorEastAsia"/>
                <w:szCs w:val="21"/>
              </w:rPr>
              <w:t>あとアトラクションB</w:t>
            </w:r>
            <w:r w:rsidRPr="00B15E49">
              <w:rPr>
                <w:rFonts w:asciiTheme="minorEastAsia" w:hAnsiTheme="minorEastAsia"/>
                <w:szCs w:val="21"/>
              </w:rPr>
              <w:t>に６回乗った時間，</w:t>
            </w:r>
            <w:r w:rsidR="009620BF" w:rsidRPr="00B15E49">
              <w:rPr>
                <w:rFonts w:asciiTheme="minorEastAsia" w:hAnsiTheme="minorEastAsia" w:hint="eastAsia"/>
                <w:szCs w:val="21"/>
              </w:rPr>
              <w:t>アトラクションA</w:t>
            </w:r>
            <w:r w:rsidRPr="00B15E49">
              <w:rPr>
                <w:rFonts w:asciiTheme="minorEastAsia" w:hAnsiTheme="minorEastAsia"/>
                <w:szCs w:val="21"/>
              </w:rPr>
              <w:t>に３回乗った時間を求</w:t>
            </w:r>
            <w:r w:rsidR="00980333">
              <w:rPr>
                <w:rFonts w:asciiTheme="minorEastAsia" w:hAnsiTheme="minorEastAsia"/>
                <w:szCs w:val="21"/>
              </w:rPr>
              <w:t>めることができたが，説明の中に５回乗った時の時間について記述が</w:t>
            </w:r>
            <w:r w:rsidR="00980333">
              <w:rPr>
                <w:rFonts w:asciiTheme="minorEastAsia" w:hAnsiTheme="minorEastAsia" w:hint="eastAsia"/>
                <w:szCs w:val="21"/>
              </w:rPr>
              <w:t>な</w:t>
            </w:r>
            <w:bookmarkStart w:id="0" w:name="_GoBack"/>
            <w:bookmarkEnd w:id="0"/>
            <w:r w:rsidRPr="00B15E49">
              <w:rPr>
                <w:rFonts w:asciiTheme="minorEastAsia" w:hAnsiTheme="minorEastAsia"/>
                <w:szCs w:val="21"/>
              </w:rPr>
              <w:t>い</w:t>
            </w:r>
          </w:p>
        </w:tc>
        <w:tc>
          <w:tcPr>
            <w:tcW w:w="945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1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○</w:t>
            </w:r>
          </w:p>
        </w:tc>
      </w:tr>
      <w:tr w:rsidR="00361B2A" w:rsidRPr="00B15E49" w:rsidTr="00E24F4C">
        <w:tc>
          <w:tcPr>
            <w:tcW w:w="633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/>
              </w:rPr>
              <w:t>10</w:t>
            </w:r>
          </w:p>
        </w:tc>
        <w:tc>
          <w:tcPr>
            <w:tcW w:w="7665" w:type="dxa"/>
            <w:vAlign w:val="center"/>
          </w:tcPr>
          <w:p w:rsidR="00361B2A" w:rsidRPr="00B15E49" w:rsidRDefault="00361B2A" w:rsidP="009620B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15E49">
              <w:rPr>
                <w:rFonts w:asciiTheme="minorEastAsia" w:hAnsiTheme="minorEastAsia"/>
                <w:szCs w:val="21"/>
              </w:rPr>
              <w:t>比例の式</w:t>
            </w:r>
            <w:r w:rsidR="009620BF" w:rsidRPr="00B15E49">
              <w:rPr>
                <w:rFonts w:asciiTheme="minorEastAsia" w:hAnsiTheme="minorEastAsia"/>
                <w:szCs w:val="21"/>
              </w:rPr>
              <w:t>ではなく，</w:t>
            </w:r>
            <w:r w:rsidR="009620BF" w:rsidRPr="00B15E49">
              <w:rPr>
                <w:rFonts w:asciiTheme="minorEastAsia" w:hAnsiTheme="minorEastAsia" w:hint="eastAsia"/>
                <w:szCs w:val="21"/>
              </w:rPr>
              <w:t>75×</w:t>
            </w:r>
            <w:r w:rsidR="009620BF" w:rsidRPr="00B15E49">
              <w:rPr>
                <w:rFonts w:asciiTheme="minorEastAsia" w:hAnsiTheme="minorEastAsia"/>
                <w:szCs w:val="21"/>
              </w:rPr>
              <w:t>３＝</w:t>
            </w:r>
            <w:r w:rsidR="009620BF" w:rsidRPr="00B15E49">
              <w:rPr>
                <w:rFonts w:asciiTheme="minorEastAsia" w:hAnsiTheme="minorEastAsia" w:hint="eastAsia"/>
                <w:szCs w:val="21"/>
              </w:rPr>
              <w:t>225</w:t>
            </w:r>
            <w:r w:rsidR="009620BF" w:rsidRPr="00B15E49">
              <w:rPr>
                <w:rFonts w:asciiTheme="minorEastAsia" w:hAnsiTheme="minorEastAsia"/>
                <w:szCs w:val="21"/>
              </w:rPr>
              <w:t>，</w:t>
            </w:r>
            <w:r w:rsidR="009620BF" w:rsidRPr="00B15E49">
              <w:rPr>
                <w:rFonts w:asciiTheme="minorEastAsia" w:hAnsiTheme="minorEastAsia" w:hint="eastAsia"/>
                <w:szCs w:val="21"/>
              </w:rPr>
              <w:t>38</w:t>
            </w:r>
            <w:r w:rsidRPr="00B15E49">
              <w:rPr>
                <w:rFonts w:asciiTheme="minorEastAsia" w:hAnsiTheme="minorEastAsia"/>
                <w:szCs w:val="21"/>
              </w:rPr>
              <w:t>×</w:t>
            </w:r>
            <w:r w:rsidR="009620BF" w:rsidRPr="00B15E49">
              <w:rPr>
                <w:rFonts w:asciiTheme="minorEastAsia" w:hAnsiTheme="minorEastAsia"/>
                <w:szCs w:val="21"/>
              </w:rPr>
              <w:t>６＝</w:t>
            </w:r>
            <w:r w:rsidR="009620BF" w:rsidRPr="00B15E49">
              <w:rPr>
                <w:rFonts w:asciiTheme="minorEastAsia" w:hAnsiTheme="minorEastAsia" w:hint="eastAsia"/>
                <w:szCs w:val="21"/>
              </w:rPr>
              <w:t>228と</w:t>
            </w:r>
            <w:r w:rsidRPr="00B15E49">
              <w:rPr>
                <w:rFonts w:asciiTheme="minorEastAsia" w:hAnsiTheme="minorEastAsia"/>
                <w:szCs w:val="21"/>
              </w:rPr>
              <w:t>いう計算はできているが，理由の説明を書いていない</w:t>
            </w:r>
          </w:p>
        </w:tc>
        <w:tc>
          <w:tcPr>
            <w:tcW w:w="945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1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361B2A" w:rsidRPr="00B15E49" w:rsidTr="00E24F4C">
        <w:tc>
          <w:tcPr>
            <w:tcW w:w="633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/>
              </w:rPr>
              <w:t>0</w:t>
            </w:r>
          </w:p>
        </w:tc>
        <w:tc>
          <w:tcPr>
            <w:tcW w:w="7665" w:type="dxa"/>
            <w:vAlign w:val="center"/>
          </w:tcPr>
          <w:p w:rsidR="00361B2A" w:rsidRPr="00B15E49" w:rsidRDefault="00361B2A" w:rsidP="009620B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15E49">
              <w:rPr>
                <w:rFonts w:asciiTheme="minorEastAsia" w:hAnsiTheme="minorEastAsia"/>
                <w:szCs w:val="21"/>
              </w:rPr>
              <w:t>無解答</w:t>
            </w:r>
          </w:p>
        </w:tc>
        <w:tc>
          <w:tcPr>
            <w:tcW w:w="945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1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:rsidR="008D57E8" w:rsidRPr="00B15E49" w:rsidRDefault="008D57E8" w:rsidP="009620BF">
      <w:pPr>
        <w:spacing w:line="300" w:lineRule="exact"/>
        <w:ind w:left="422" w:hangingChars="200" w:hanging="422"/>
        <w:rPr>
          <w:rFonts w:asciiTheme="minorEastAsia" w:hAnsiTheme="minorEastAsia"/>
          <w:b/>
        </w:rPr>
      </w:pPr>
    </w:p>
    <w:p w:rsidR="008D57E8" w:rsidRPr="00B15E49" w:rsidRDefault="009620BF" w:rsidP="009620BF">
      <w:pPr>
        <w:spacing w:line="300" w:lineRule="exact"/>
        <w:ind w:left="420" w:hangingChars="200" w:hanging="420"/>
        <w:rPr>
          <w:rFonts w:asciiTheme="minorEastAsia" w:hAnsiTheme="minorEastAsia"/>
          <w:shd w:val="pct15" w:color="auto" w:fill="FFFFFF"/>
        </w:rPr>
      </w:pPr>
      <w:r w:rsidRPr="00B15E49">
        <w:rPr>
          <w:rFonts w:asciiTheme="minorEastAsia" w:hAnsiTheme="minorEastAsia"/>
          <w:shd w:val="pct15" w:color="auto" w:fill="FFFFFF"/>
        </w:rPr>
        <w:t xml:space="preserve"> </w:t>
      </w:r>
      <w:r w:rsidR="008D57E8" w:rsidRPr="00B15E49">
        <w:rPr>
          <w:rFonts w:asciiTheme="minorEastAsia" w:hAnsiTheme="minorEastAsia"/>
          <w:shd w:val="pct15" w:color="auto" w:fill="FFFFFF"/>
        </w:rPr>
        <w:t>(正答例3)</w:t>
      </w:r>
      <w:r w:rsidR="008D57E8" w:rsidRPr="00B15E49">
        <w:rPr>
          <w:rFonts w:asciiTheme="minorEastAsia" w:hAnsiTheme="minorEastAsia" w:cs="ＭＳ 明朝" w:hint="eastAsia"/>
          <w:shd w:val="pct15" w:color="auto" w:fill="FFFFFF"/>
        </w:rPr>
        <w:t>※</w:t>
      </w:r>
      <w:r w:rsidR="008D57E8" w:rsidRPr="00B15E49">
        <w:rPr>
          <w:rFonts w:asciiTheme="minorEastAsia" w:hAnsiTheme="minorEastAsia"/>
          <w:shd w:val="pct15" w:color="auto" w:fill="FFFFFF"/>
        </w:rPr>
        <w:t>グラフ利用</w:t>
      </w:r>
    </w:p>
    <w:p w:rsidR="008D57E8" w:rsidRPr="00B15E49" w:rsidRDefault="008D57E8" w:rsidP="009620BF">
      <w:pPr>
        <w:spacing w:line="300" w:lineRule="exact"/>
        <w:ind w:left="420" w:hanging="210"/>
        <w:jc w:val="left"/>
        <w:rPr>
          <w:rFonts w:asciiTheme="minorEastAsia" w:hAnsiTheme="minorEastAsia"/>
        </w:rPr>
      </w:pPr>
      <w:r w:rsidRPr="00B15E49">
        <w:rPr>
          <w:rFonts w:asciiTheme="minorEastAsia" w:hAnsiTheme="minorEastAsia"/>
        </w:rPr>
        <w:t>(a)</w:t>
      </w:r>
      <w:r w:rsidR="00361B2A" w:rsidRPr="00B15E49">
        <w:rPr>
          <w:rFonts w:asciiTheme="minorEastAsia" w:hAnsiTheme="minorEastAsia"/>
        </w:rPr>
        <w:t>アトラクションA</w:t>
      </w:r>
      <w:r w:rsidRPr="00B15E49">
        <w:rPr>
          <w:rFonts w:asciiTheme="minorEastAsia" w:hAnsiTheme="minorEastAsia"/>
        </w:rPr>
        <w:t>に１回乗ると所要時間は75分間かかるため，２回乗ると150分間かかり，３回乗ると225分間かかり，所要時間は乗る回数に比例している。</w:t>
      </w:r>
    </w:p>
    <w:p w:rsidR="008D57E8" w:rsidRPr="00B15E49" w:rsidRDefault="00361B2A" w:rsidP="009620BF">
      <w:pPr>
        <w:spacing w:line="300" w:lineRule="exact"/>
        <w:ind w:left="420"/>
        <w:rPr>
          <w:rFonts w:asciiTheme="minorEastAsia" w:hAnsiTheme="minorEastAsia"/>
        </w:rPr>
      </w:pPr>
      <w:r w:rsidRPr="00B15E49">
        <w:rPr>
          <w:rFonts w:asciiTheme="minorEastAsia" w:hAnsiTheme="minorEastAsia"/>
        </w:rPr>
        <w:t>アトラクションB</w:t>
      </w:r>
      <w:r w:rsidR="00243F99">
        <w:rPr>
          <w:rFonts w:asciiTheme="minorEastAsia" w:hAnsiTheme="minorEastAsia" w:hint="eastAsia"/>
        </w:rPr>
        <w:t>に</w:t>
      </w:r>
      <w:r w:rsidR="008D57E8" w:rsidRPr="00B15E49">
        <w:rPr>
          <w:rFonts w:asciiTheme="minorEastAsia" w:hAnsiTheme="minorEastAsia"/>
        </w:rPr>
        <w:t>１回乗ると所要時間は38分間かかるため，２回乗ると76分間かかり，３回乗ると114分間かかり，所要時間は乗る回数に比例している。</w:t>
      </w:r>
    </w:p>
    <w:p w:rsidR="008D57E8" w:rsidRPr="00B15E49" w:rsidRDefault="008D57E8" w:rsidP="009620BF">
      <w:pPr>
        <w:spacing w:line="300" w:lineRule="exact"/>
        <w:ind w:left="420" w:hanging="210"/>
        <w:jc w:val="left"/>
        <w:rPr>
          <w:rFonts w:asciiTheme="minorEastAsia" w:hAnsiTheme="minorEastAsia"/>
          <w:color w:val="000000" w:themeColor="text1"/>
        </w:rPr>
      </w:pPr>
      <w:r w:rsidRPr="00B15E49">
        <w:rPr>
          <w:rFonts w:asciiTheme="minorEastAsia" w:hAnsiTheme="minorEastAsia"/>
          <w:color w:val="000000" w:themeColor="text1"/>
        </w:rPr>
        <w:t>(b)乗る回数を横（</w:t>
      </w:r>
      <w:r w:rsidRPr="00B15E49">
        <w:rPr>
          <w:rFonts w:asciiTheme="minorEastAsia" w:hAnsiTheme="minorEastAsia"/>
          <w:color w:val="000000" w:themeColor="text1"/>
          <w:position w:val="-6"/>
        </w:rPr>
        <w:object w:dxaOrig="200" w:dyaOrig="220">
          <v:shape id="_x0000_i1045" type="#_x0000_t75" style="width:9pt;height:10.65pt" o:ole="">
            <v:imagedata r:id="rId18" o:title=""/>
          </v:shape>
          <o:OLEObject Type="Embed" ProgID="Equation.3" ShapeID="_x0000_i1045" DrawAspect="Content" ObjectID="_1613282116" r:id="rId45"/>
        </w:object>
      </w:r>
      <w:r w:rsidRPr="00B15E49">
        <w:rPr>
          <w:rFonts w:asciiTheme="minorEastAsia" w:hAnsiTheme="minorEastAsia"/>
          <w:color w:val="000000" w:themeColor="text1"/>
        </w:rPr>
        <w:t>）軸，所要時間を縦（</w:t>
      </w:r>
      <w:r w:rsidRPr="00B15E49">
        <w:rPr>
          <w:rFonts w:asciiTheme="minorEastAsia" w:hAnsiTheme="minorEastAsia"/>
          <w:color w:val="000000" w:themeColor="text1"/>
          <w:position w:val="-10"/>
        </w:rPr>
        <w:object w:dxaOrig="220" w:dyaOrig="260">
          <v:shape id="_x0000_i1046" type="#_x0000_t75" style="width:10.65pt;height:13.1pt" o:ole="">
            <v:imagedata r:id="rId46" o:title=""/>
          </v:shape>
          <o:OLEObject Type="Embed" ProgID="Equation.3" ShapeID="_x0000_i1046" DrawAspect="Content" ObjectID="_1613282117" r:id="rId47"/>
        </w:object>
      </w:r>
      <w:r w:rsidRPr="00B15E49">
        <w:rPr>
          <w:rFonts w:asciiTheme="minorEastAsia" w:hAnsiTheme="minorEastAsia"/>
          <w:color w:val="000000" w:themeColor="text1"/>
        </w:rPr>
        <w:t>）軸とすると，</w:t>
      </w:r>
    </w:p>
    <w:p w:rsidR="00F4508B" w:rsidRPr="00B15E49" w:rsidRDefault="008D57E8" w:rsidP="00243F99">
      <w:pPr>
        <w:spacing w:line="300" w:lineRule="exact"/>
        <w:ind w:left="420" w:hangingChars="200" w:hanging="420"/>
        <w:rPr>
          <w:rFonts w:asciiTheme="minorEastAsia" w:hAnsiTheme="minorEastAsia"/>
        </w:rPr>
      </w:pPr>
      <w:r w:rsidRPr="00B15E49">
        <w:rPr>
          <w:rFonts w:asciiTheme="minorEastAsia" w:hAnsiTheme="minorEastAsia"/>
        </w:rPr>
        <w:t xml:space="preserve">　　</w:t>
      </w:r>
      <w:r w:rsidR="00361B2A" w:rsidRPr="00B15E49">
        <w:rPr>
          <w:rFonts w:asciiTheme="minorEastAsia" w:hAnsiTheme="minorEastAsia"/>
          <w:color w:val="000000" w:themeColor="text1"/>
        </w:rPr>
        <w:t>アトラクションA</w:t>
      </w:r>
      <w:r w:rsidRPr="00B15E49">
        <w:rPr>
          <w:rFonts w:asciiTheme="minorEastAsia" w:hAnsiTheme="minorEastAsia"/>
          <w:color w:val="000000" w:themeColor="text1"/>
        </w:rPr>
        <w:t>は，</w:t>
      </w:r>
      <w:r w:rsidRPr="00B15E49">
        <w:rPr>
          <w:rFonts w:asciiTheme="minorEastAsia" w:hAnsiTheme="minorEastAsia"/>
          <w:color w:val="000000" w:themeColor="text1"/>
          <w:position w:val="-6"/>
        </w:rPr>
        <w:object w:dxaOrig="520" w:dyaOrig="279">
          <v:shape id="_x0000_i1047" type="#_x0000_t75" style="width:25.35pt;height:13.9pt" o:ole="">
            <v:imagedata r:id="rId22" o:title=""/>
          </v:shape>
          <o:OLEObject Type="Embed" ProgID="Equation.3" ShapeID="_x0000_i1047" DrawAspect="Content" ObjectID="_1613282118" r:id="rId48"/>
        </w:object>
      </w:r>
      <w:r w:rsidRPr="00B15E49">
        <w:rPr>
          <w:rFonts w:asciiTheme="minorEastAsia" w:hAnsiTheme="minorEastAsia"/>
          <w:color w:val="000000" w:themeColor="text1"/>
        </w:rPr>
        <w:t>のとき</w:t>
      </w:r>
      <w:r w:rsidRPr="00B15E49">
        <w:rPr>
          <w:rFonts w:asciiTheme="minorEastAsia" w:hAnsiTheme="minorEastAsia"/>
          <w:color w:val="000000" w:themeColor="text1"/>
          <w:position w:val="-10"/>
        </w:rPr>
        <w:object w:dxaOrig="700" w:dyaOrig="320">
          <v:shape id="_x0000_i1048" type="#_x0000_t75" style="width:35.2pt;height:15.55pt" o:ole="">
            <v:imagedata r:id="rId49" o:title=""/>
          </v:shape>
          <o:OLEObject Type="Embed" ProgID="Equation.3" ShapeID="_x0000_i1048" DrawAspect="Content" ObjectID="_1613282119" r:id="rId50"/>
        </w:object>
      </w:r>
      <w:r w:rsidRPr="00B15E49">
        <w:rPr>
          <w:rFonts w:asciiTheme="minorEastAsia" w:hAnsiTheme="minorEastAsia"/>
          <w:color w:val="000000" w:themeColor="text1"/>
        </w:rPr>
        <w:t>であるため，</w:t>
      </w:r>
      <w:r w:rsidR="00243F99">
        <w:rPr>
          <w:rFonts w:asciiTheme="minorEastAsia" w:hAnsiTheme="minorEastAsia" w:hint="eastAsia"/>
          <w:color w:val="000000" w:themeColor="text1"/>
        </w:rPr>
        <w:t>グラフは，</w:t>
      </w:r>
      <w:r w:rsidRPr="00B15E49">
        <w:rPr>
          <w:rFonts w:asciiTheme="minorEastAsia" w:hAnsiTheme="minorEastAsia"/>
          <w:color w:val="000000" w:themeColor="text1"/>
        </w:rPr>
        <w:t>原点と点（1，75）</w:t>
      </w:r>
      <w:r w:rsidRPr="00B15E49">
        <w:rPr>
          <w:rFonts w:asciiTheme="minorEastAsia" w:hAnsiTheme="minorEastAsia"/>
        </w:rPr>
        <w:t>を通る直線とな</w:t>
      </w:r>
      <w:r w:rsidR="00F4508B" w:rsidRPr="00B15E49">
        <w:rPr>
          <w:rFonts w:asciiTheme="minorEastAsia" w:hAnsiTheme="minorEastAsia"/>
        </w:rPr>
        <w:t>る。</w:t>
      </w:r>
      <w:r w:rsidR="00F4508B" w:rsidRPr="00B15E49">
        <w:rPr>
          <w:rFonts w:asciiTheme="minorEastAsia" w:hAnsiTheme="minorEastAsia"/>
          <w:position w:val="-6"/>
        </w:rPr>
        <w:object w:dxaOrig="560" w:dyaOrig="279">
          <v:shape id="_x0000_i1049" type="#_x0000_t75" style="width:28.65pt;height:13.9pt" o:ole="">
            <v:imagedata r:id="rId28" o:title=""/>
          </v:shape>
          <o:OLEObject Type="Embed" ProgID="Equation.3" ShapeID="_x0000_i1049" DrawAspect="Content" ObjectID="_1613282120" r:id="rId51"/>
        </w:object>
      </w:r>
      <w:r w:rsidR="00F4508B" w:rsidRPr="00B15E49">
        <w:rPr>
          <w:rFonts w:asciiTheme="minorEastAsia" w:hAnsiTheme="minorEastAsia"/>
        </w:rPr>
        <w:t>のときの</w:t>
      </w:r>
      <w:r w:rsidR="00F4508B" w:rsidRPr="00B15E49">
        <w:rPr>
          <w:rFonts w:asciiTheme="minorEastAsia" w:hAnsiTheme="minorEastAsia"/>
          <w:position w:val="-10"/>
        </w:rPr>
        <w:object w:dxaOrig="220" w:dyaOrig="260">
          <v:shape id="_x0000_i1050" type="#_x0000_t75" style="width:10.65pt;height:13.1pt" o:ole="">
            <v:imagedata r:id="rId52" o:title=""/>
          </v:shape>
          <o:OLEObject Type="Embed" ProgID="Equation.3" ShapeID="_x0000_i1050" DrawAspect="Content" ObjectID="_1613282121" r:id="rId53"/>
        </w:object>
      </w:r>
      <w:r w:rsidR="00F4508B" w:rsidRPr="00B15E49">
        <w:rPr>
          <w:rFonts w:asciiTheme="minorEastAsia" w:hAnsiTheme="minorEastAsia"/>
        </w:rPr>
        <w:t>座標を読むと，</w:t>
      </w:r>
      <w:r w:rsidR="00F4508B" w:rsidRPr="00B15E49">
        <w:rPr>
          <w:rFonts w:asciiTheme="minorEastAsia" w:hAnsiTheme="minorEastAsia"/>
          <w:position w:val="-10"/>
        </w:rPr>
        <w:object w:dxaOrig="820" w:dyaOrig="320">
          <v:shape id="_x0000_i1051" type="#_x0000_t75" style="width:40.1pt;height:15.55pt" o:ole="">
            <v:imagedata r:id="rId30" o:title=""/>
          </v:shape>
          <o:OLEObject Type="Embed" ProgID="Equation.3" ShapeID="_x0000_i1051" DrawAspect="Content" ObjectID="_1613282122" r:id="rId54"/>
        </w:object>
      </w:r>
      <w:r w:rsidR="00F4508B" w:rsidRPr="00B15E49">
        <w:rPr>
          <w:rFonts w:asciiTheme="minorEastAsia" w:hAnsiTheme="minorEastAsia"/>
        </w:rPr>
        <w:t>であり，３回乗ると225分間かかる。</w:t>
      </w:r>
    </w:p>
    <w:p w:rsidR="00F4508B" w:rsidRPr="00B15E49" w:rsidRDefault="008D57E8" w:rsidP="007107DC">
      <w:pPr>
        <w:spacing w:line="300" w:lineRule="exact"/>
        <w:ind w:left="420" w:hangingChars="200" w:hanging="420"/>
        <w:rPr>
          <w:rFonts w:asciiTheme="minorEastAsia" w:hAnsiTheme="minorEastAsia"/>
        </w:rPr>
      </w:pPr>
      <w:r w:rsidRPr="00B15E49">
        <w:rPr>
          <w:rFonts w:asciiTheme="minorEastAsia" w:hAnsiTheme="minorEastAsia"/>
        </w:rPr>
        <w:t xml:space="preserve">　　</w:t>
      </w:r>
      <w:r w:rsidR="00243F99" w:rsidRPr="00B15E49">
        <w:rPr>
          <w:rFonts w:asciiTheme="minorEastAsia" w:hAnsiTheme="minorEastAsia"/>
          <w:color w:val="000000" w:themeColor="text1"/>
        </w:rPr>
        <w:t>アトラクションB</w:t>
      </w:r>
      <w:r w:rsidR="00243F99" w:rsidRPr="00B15E49">
        <w:rPr>
          <w:rFonts w:asciiTheme="minorEastAsia" w:hAnsiTheme="minorEastAsia"/>
        </w:rPr>
        <w:t xml:space="preserve"> </w:t>
      </w:r>
      <w:r w:rsidR="00243F99">
        <w:rPr>
          <w:rFonts w:asciiTheme="minorEastAsia" w:hAnsiTheme="minorEastAsia" w:hint="eastAsia"/>
        </w:rPr>
        <w:t>のグラフで，</w:t>
      </w:r>
      <w:r w:rsidR="007107DC" w:rsidRPr="00B15E49">
        <w:rPr>
          <w:rFonts w:asciiTheme="minorEastAsia" w:hAnsiTheme="minorEastAsia"/>
          <w:position w:val="-10"/>
        </w:rPr>
        <w:object w:dxaOrig="820" w:dyaOrig="320">
          <v:shape id="_x0000_i1052" type="#_x0000_t75" style="width:40.1pt;height:15.55pt" o:ole="">
            <v:imagedata r:id="rId30" o:title=""/>
          </v:shape>
          <o:OLEObject Type="Embed" ProgID="Equation.3" ShapeID="_x0000_i1052" DrawAspect="Content" ObjectID="_1613282123" r:id="rId55"/>
        </w:object>
      </w:r>
      <w:r w:rsidR="007107DC">
        <w:rPr>
          <w:rFonts w:asciiTheme="minorEastAsia" w:hAnsiTheme="minorEastAsia" w:hint="eastAsia"/>
        </w:rPr>
        <w:t>のときの</w:t>
      </w:r>
      <w:r w:rsidR="007107DC" w:rsidRPr="00B15E49">
        <w:rPr>
          <w:rFonts w:asciiTheme="minorEastAsia" w:hAnsiTheme="minorEastAsia"/>
          <w:color w:val="000000" w:themeColor="text1"/>
          <w:position w:val="-6"/>
        </w:rPr>
        <w:object w:dxaOrig="200" w:dyaOrig="220">
          <v:shape id="_x0000_i1053" type="#_x0000_t75" style="width:9pt;height:10.65pt" o:ole="">
            <v:imagedata r:id="rId18" o:title=""/>
          </v:shape>
          <o:OLEObject Type="Embed" ProgID="Equation.3" ShapeID="_x0000_i1053" DrawAspect="Content" ObjectID="_1613282124" r:id="rId56"/>
        </w:object>
      </w:r>
      <w:r w:rsidR="007107DC">
        <w:rPr>
          <w:rFonts w:asciiTheme="minorEastAsia" w:hAnsiTheme="minorEastAsia" w:hint="eastAsia"/>
          <w:color w:val="000000" w:themeColor="text1"/>
        </w:rPr>
        <w:t>の値を読むと，５より大きく６より小さいため，</w:t>
      </w:r>
      <w:r w:rsidR="00361B2A" w:rsidRPr="00B15E49">
        <w:rPr>
          <w:rFonts w:asciiTheme="minorEastAsia" w:hAnsiTheme="minorEastAsia"/>
          <w:color w:val="000000" w:themeColor="text1"/>
        </w:rPr>
        <w:t>アトラクションB</w:t>
      </w:r>
      <w:r w:rsidRPr="00B15E49">
        <w:rPr>
          <w:rFonts w:asciiTheme="minorEastAsia" w:hAnsiTheme="minorEastAsia"/>
          <w:color w:val="000000" w:themeColor="text1"/>
        </w:rPr>
        <w:t>は，</w:t>
      </w:r>
      <w:r w:rsidR="007107DC">
        <w:rPr>
          <w:rFonts w:asciiTheme="minorEastAsia" w:hAnsiTheme="minorEastAsia" w:hint="eastAsia"/>
          <w:color w:val="000000" w:themeColor="text1"/>
        </w:rPr>
        <w:t>５回は乗ることができ，６回は乗ることができない。</w:t>
      </w:r>
    </w:p>
    <w:p w:rsidR="008D57E8" w:rsidRPr="00B15E49" w:rsidRDefault="00F4508B" w:rsidP="009620BF">
      <w:pPr>
        <w:spacing w:line="300" w:lineRule="exact"/>
        <w:ind w:left="420" w:hanging="210"/>
        <w:jc w:val="left"/>
        <w:rPr>
          <w:rFonts w:asciiTheme="minorEastAsia" w:hAnsiTheme="minorEastAsia"/>
        </w:rPr>
      </w:pPr>
      <w:r w:rsidRPr="00B15E49">
        <w:rPr>
          <w:rFonts w:asciiTheme="minorEastAsia" w:hAnsiTheme="minorEastAsia"/>
          <w:color w:val="000000" w:themeColor="text1"/>
        </w:rPr>
        <w:t xml:space="preserve"> </w:t>
      </w:r>
      <w:r w:rsidR="008D57E8" w:rsidRPr="00B15E49">
        <w:rPr>
          <w:rFonts w:asciiTheme="minorEastAsia" w:hAnsiTheme="minorEastAsia"/>
          <w:color w:val="000000" w:themeColor="text1"/>
        </w:rPr>
        <w:t>(c)</w:t>
      </w:r>
      <w:r w:rsidRPr="00B15E49">
        <w:rPr>
          <w:rFonts w:asciiTheme="minorEastAsia" w:hAnsiTheme="minorEastAsia"/>
        </w:rPr>
        <w:t xml:space="preserve"> したがって，</w:t>
      </w:r>
      <w:r w:rsidR="00361B2A" w:rsidRPr="00B15E49">
        <w:rPr>
          <w:rFonts w:asciiTheme="minorEastAsia" w:hAnsiTheme="minorEastAsia"/>
        </w:rPr>
        <w:t>アトラクションA</w:t>
      </w:r>
      <w:r w:rsidRPr="00B15E49">
        <w:rPr>
          <w:rFonts w:asciiTheme="minorEastAsia" w:hAnsiTheme="minorEastAsia"/>
        </w:rPr>
        <w:t>に３回乗る</w:t>
      </w:r>
      <w:r w:rsidR="007107DC">
        <w:rPr>
          <w:rFonts w:asciiTheme="minorEastAsia" w:hAnsiTheme="minorEastAsia" w:hint="eastAsia"/>
        </w:rPr>
        <w:t>間に</w:t>
      </w:r>
      <w:r w:rsidRPr="00B15E49">
        <w:rPr>
          <w:rFonts w:asciiTheme="minorEastAsia" w:hAnsiTheme="minorEastAsia"/>
        </w:rPr>
        <w:t>，</w:t>
      </w:r>
      <w:r w:rsidR="00361B2A" w:rsidRPr="00B15E49">
        <w:rPr>
          <w:rFonts w:asciiTheme="minorEastAsia" w:hAnsiTheme="minorEastAsia"/>
        </w:rPr>
        <w:t>アトラクションB</w:t>
      </w:r>
      <w:r w:rsidRPr="00B15E49">
        <w:rPr>
          <w:rFonts w:asciiTheme="minorEastAsia" w:hAnsiTheme="minorEastAsia"/>
        </w:rPr>
        <w:t>に</w:t>
      </w:r>
      <w:r w:rsidR="007107DC">
        <w:rPr>
          <w:rFonts w:asciiTheme="minorEastAsia" w:hAnsiTheme="minorEastAsia" w:hint="eastAsia"/>
        </w:rPr>
        <w:t>は</w:t>
      </w:r>
      <w:r w:rsidR="00091481" w:rsidRPr="00B15E49">
        <w:rPr>
          <w:rFonts w:asciiTheme="minorEastAsia" w:hAnsiTheme="minorEastAsia"/>
        </w:rPr>
        <w:t>５</w:t>
      </w:r>
      <w:r w:rsidRPr="00B15E49">
        <w:rPr>
          <w:rFonts w:asciiTheme="minorEastAsia" w:hAnsiTheme="minorEastAsia"/>
        </w:rPr>
        <w:t>回</w:t>
      </w:r>
      <w:r w:rsidR="007107DC">
        <w:rPr>
          <w:rFonts w:asciiTheme="minorEastAsia" w:hAnsiTheme="minorEastAsia" w:hint="eastAsia"/>
        </w:rPr>
        <w:t>まで乗ることができ，６回は乗ることができない。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1"/>
        <w:gridCol w:w="7585"/>
        <w:gridCol w:w="940"/>
        <w:gridCol w:w="698"/>
      </w:tblGrid>
      <w:tr w:rsidR="00361B2A" w:rsidRPr="00B15E49" w:rsidTr="00E24F4C">
        <w:tc>
          <w:tcPr>
            <w:tcW w:w="8298" w:type="dxa"/>
            <w:gridSpan w:val="2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解　答　類　型</w:t>
            </w:r>
          </w:p>
        </w:tc>
        <w:tc>
          <w:tcPr>
            <w:tcW w:w="945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反応率</w:t>
            </w:r>
          </w:p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(%)</w:t>
            </w:r>
          </w:p>
        </w:tc>
        <w:tc>
          <w:tcPr>
            <w:tcW w:w="701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正答</w:t>
            </w:r>
          </w:p>
        </w:tc>
      </w:tr>
      <w:tr w:rsidR="00361B2A" w:rsidRPr="00B15E49" w:rsidTr="00E24F4C">
        <w:tc>
          <w:tcPr>
            <w:tcW w:w="633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7665" w:type="dxa"/>
            <w:vAlign w:val="center"/>
          </w:tcPr>
          <w:p w:rsidR="00361B2A" w:rsidRPr="00B15E49" w:rsidRDefault="00361B2A" w:rsidP="009620B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15E49">
              <w:rPr>
                <w:rFonts w:asciiTheme="minorEastAsia" w:hAnsiTheme="minorEastAsia" w:hint="eastAsia"/>
                <w:szCs w:val="21"/>
              </w:rPr>
              <w:t>(</w:t>
            </w:r>
            <w:r w:rsidRPr="00B15E49">
              <w:rPr>
                <w:rFonts w:asciiTheme="minorEastAsia" w:hAnsiTheme="minorEastAsia"/>
                <w:szCs w:val="21"/>
              </w:rPr>
              <w:t>a</w:t>
            </w:r>
            <w:r w:rsidRPr="00B15E49">
              <w:rPr>
                <w:rFonts w:asciiTheme="minorEastAsia" w:hAnsiTheme="minorEastAsia" w:hint="eastAsia"/>
                <w:szCs w:val="21"/>
              </w:rPr>
              <w:t>) (</w:t>
            </w:r>
            <w:r w:rsidRPr="00B15E49">
              <w:rPr>
                <w:rFonts w:asciiTheme="minorEastAsia" w:hAnsiTheme="minorEastAsia" w:cs="Segoe UI Symbol" w:hint="eastAsia"/>
                <w:szCs w:val="21"/>
              </w:rPr>
              <w:t>b</w:t>
            </w:r>
            <w:r w:rsidRPr="00B15E49">
              <w:rPr>
                <w:rFonts w:asciiTheme="minorEastAsia" w:hAnsiTheme="minorEastAsia" w:hint="eastAsia"/>
                <w:szCs w:val="21"/>
              </w:rPr>
              <w:t>) (c)を記述している</w:t>
            </w:r>
          </w:p>
        </w:tc>
        <w:tc>
          <w:tcPr>
            <w:tcW w:w="945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1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◎</w:t>
            </w:r>
          </w:p>
        </w:tc>
      </w:tr>
      <w:tr w:rsidR="00361B2A" w:rsidRPr="00B15E49" w:rsidTr="00E24F4C">
        <w:tc>
          <w:tcPr>
            <w:tcW w:w="633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7665" w:type="dxa"/>
            <w:vAlign w:val="center"/>
          </w:tcPr>
          <w:p w:rsidR="00361B2A" w:rsidRPr="00B15E49" w:rsidRDefault="00361B2A" w:rsidP="009620B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15E49">
              <w:rPr>
                <w:rFonts w:asciiTheme="minorEastAsia" w:hAnsiTheme="minorEastAsia" w:hint="eastAsia"/>
                <w:szCs w:val="21"/>
              </w:rPr>
              <w:t>(</w:t>
            </w:r>
            <w:r w:rsidRPr="00B15E49">
              <w:rPr>
                <w:rFonts w:asciiTheme="minorEastAsia" w:hAnsiTheme="minorEastAsia"/>
                <w:szCs w:val="21"/>
              </w:rPr>
              <w:t>a</w:t>
            </w:r>
            <w:r w:rsidRPr="00B15E49">
              <w:rPr>
                <w:rFonts w:asciiTheme="minorEastAsia" w:hAnsiTheme="minorEastAsia" w:hint="eastAsia"/>
                <w:szCs w:val="21"/>
              </w:rPr>
              <w:t>) (</w:t>
            </w:r>
            <w:r w:rsidRPr="00B15E49">
              <w:rPr>
                <w:rFonts w:asciiTheme="minorEastAsia" w:hAnsiTheme="minorEastAsia" w:cs="Segoe UI Symbol" w:hint="eastAsia"/>
                <w:szCs w:val="21"/>
              </w:rPr>
              <w:t>b</w:t>
            </w:r>
            <w:r w:rsidRPr="00B15E49">
              <w:rPr>
                <w:rFonts w:asciiTheme="minorEastAsia" w:hAnsiTheme="minorEastAsia" w:hint="eastAsia"/>
                <w:szCs w:val="21"/>
              </w:rPr>
              <w:t>) を記述している</w:t>
            </w:r>
          </w:p>
        </w:tc>
        <w:tc>
          <w:tcPr>
            <w:tcW w:w="945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1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○</w:t>
            </w:r>
          </w:p>
        </w:tc>
      </w:tr>
      <w:tr w:rsidR="00361B2A" w:rsidRPr="00B15E49" w:rsidTr="00E24F4C">
        <w:tc>
          <w:tcPr>
            <w:tcW w:w="633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7665" w:type="dxa"/>
            <w:vAlign w:val="center"/>
          </w:tcPr>
          <w:p w:rsidR="00361B2A" w:rsidRPr="00B15E49" w:rsidRDefault="00361B2A" w:rsidP="009620B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15E49">
              <w:rPr>
                <w:rFonts w:asciiTheme="minorEastAsia" w:hAnsiTheme="minorEastAsia" w:hint="eastAsia"/>
                <w:szCs w:val="21"/>
              </w:rPr>
              <w:t>２組のグラフをそれぞれ</w:t>
            </w:r>
            <w:r w:rsidR="00496C64">
              <w:rPr>
                <w:rFonts w:asciiTheme="minorEastAsia" w:hAnsiTheme="minorEastAsia" w:hint="eastAsia"/>
                <w:szCs w:val="21"/>
              </w:rPr>
              <w:t>かいて</w:t>
            </w:r>
            <w:r w:rsidRPr="00B15E49">
              <w:rPr>
                <w:rFonts w:asciiTheme="minorEastAsia" w:hAnsiTheme="minorEastAsia" w:hint="eastAsia"/>
                <w:szCs w:val="21"/>
              </w:rPr>
              <w:t>，説明することはできているが，説明で使う時間は計算で求めており，説明についてグラフを利用していない</w:t>
            </w:r>
          </w:p>
        </w:tc>
        <w:tc>
          <w:tcPr>
            <w:tcW w:w="945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1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○</w:t>
            </w:r>
          </w:p>
        </w:tc>
      </w:tr>
      <w:tr w:rsidR="00361B2A" w:rsidRPr="00B15E49" w:rsidTr="00E24F4C">
        <w:tc>
          <w:tcPr>
            <w:tcW w:w="633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7665" w:type="dxa"/>
            <w:vAlign w:val="center"/>
          </w:tcPr>
          <w:p w:rsidR="00361B2A" w:rsidRPr="00B15E49" w:rsidRDefault="00022465" w:rsidP="009620B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グラフをか</w:t>
            </w:r>
            <w:r w:rsidR="00361B2A" w:rsidRPr="00B15E49">
              <w:rPr>
                <w:rFonts w:asciiTheme="minorEastAsia" w:hAnsiTheme="minorEastAsia" w:hint="eastAsia"/>
                <w:szCs w:val="21"/>
              </w:rPr>
              <w:t>いただけである</w:t>
            </w:r>
          </w:p>
        </w:tc>
        <w:tc>
          <w:tcPr>
            <w:tcW w:w="945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1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361B2A" w:rsidRPr="00B15E49" w:rsidTr="00E24F4C">
        <w:tc>
          <w:tcPr>
            <w:tcW w:w="633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15E49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7665" w:type="dxa"/>
            <w:vAlign w:val="center"/>
          </w:tcPr>
          <w:p w:rsidR="00361B2A" w:rsidRPr="00B15E49" w:rsidRDefault="00361B2A" w:rsidP="009620B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15E49">
              <w:rPr>
                <w:rFonts w:asciiTheme="minorEastAsia" w:hAnsiTheme="minorEastAsia" w:hint="eastAsia"/>
                <w:szCs w:val="21"/>
              </w:rPr>
              <w:t>無解答</w:t>
            </w:r>
          </w:p>
        </w:tc>
        <w:tc>
          <w:tcPr>
            <w:tcW w:w="945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1" w:type="dxa"/>
            <w:vAlign w:val="center"/>
          </w:tcPr>
          <w:p w:rsidR="00361B2A" w:rsidRPr="00B15E49" w:rsidRDefault="00361B2A" w:rsidP="009620B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:rsidR="00F4508B" w:rsidRPr="00B15E49" w:rsidRDefault="00F4508B" w:rsidP="009620BF">
      <w:pPr>
        <w:spacing w:line="300" w:lineRule="exact"/>
        <w:ind w:left="420" w:hanging="210"/>
        <w:jc w:val="left"/>
        <w:rPr>
          <w:rFonts w:asciiTheme="minorEastAsia" w:hAnsiTheme="minorEastAsia"/>
        </w:rPr>
      </w:pPr>
    </w:p>
    <w:p w:rsidR="00361B2A" w:rsidRPr="00B15E49" w:rsidRDefault="00361B2A" w:rsidP="009620BF">
      <w:pPr>
        <w:spacing w:line="300" w:lineRule="exact"/>
        <w:ind w:left="420" w:hanging="210"/>
        <w:jc w:val="left"/>
        <w:rPr>
          <w:rFonts w:asciiTheme="minorEastAsia" w:hAnsiTheme="minorEastAsia"/>
        </w:rPr>
      </w:pPr>
    </w:p>
    <w:p w:rsidR="00F4508B" w:rsidRPr="00B15E49" w:rsidRDefault="00F4508B" w:rsidP="009620BF">
      <w:pPr>
        <w:spacing w:line="300" w:lineRule="exact"/>
        <w:ind w:firstLine="210"/>
        <w:rPr>
          <w:rFonts w:asciiTheme="minorEastAsia" w:hAnsiTheme="minorEastAsia"/>
        </w:rPr>
      </w:pPr>
      <w:r w:rsidRPr="00B15E49">
        <w:rPr>
          <w:rFonts w:asciiTheme="minorEastAsia" w:hAnsiTheme="minorEastAsia" w:cs="ＭＳ 明朝" w:hint="eastAsia"/>
        </w:rPr>
        <w:t>※</w:t>
      </w:r>
      <w:r w:rsidRPr="00B15E49">
        <w:rPr>
          <w:rFonts w:asciiTheme="minorEastAsia" w:hAnsiTheme="minorEastAsia"/>
        </w:rPr>
        <w:t>解答例と内容が同等なものであれば，正答とする。</w:t>
      </w:r>
    </w:p>
    <w:p w:rsidR="00F4508B" w:rsidRPr="00B15E49" w:rsidRDefault="00F4508B" w:rsidP="009620BF">
      <w:pPr>
        <w:spacing w:line="300" w:lineRule="exact"/>
        <w:ind w:left="420" w:hanging="210"/>
        <w:jc w:val="left"/>
        <w:rPr>
          <w:rFonts w:asciiTheme="minorEastAsia" w:hAnsiTheme="minorEastAsia"/>
        </w:rPr>
      </w:pPr>
    </w:p>
    <w:p w:rsidR="00F7438E" w:rsidRPr="00B15E49" w:rsidRDefault="00F7438E" w:rsidP="009620BF">
      <w:pPr>
        <w:spacing w:line="300" w:lineRule="exact"/>
        <w:ind w:left="420" w:hangingChars="200" w:hanging="420"/>
        <w:rPr>
          <w:rFonts w:asciiTheme="minorEastAsia" w:hAnsiTheme="minorEastAsia"/>
        </w:rPr>
      </w:pPr>
    </w:p>
    <w:sectPr w:rsidR="00F7438E" w:rsidRPr="00B15E49" w:rsidSect="00E2765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1E1" w:rsidRDefault="008E11E1" w:rsidP="00860760">
      <w:r>
        <w:separator/>
      </w:r>
    </w:p>
  </w:endnote>
  <w:endnote w:type="continuationSeparator" w:id="0">
    <w:p w:rsidR="008E11E1" w:rsidRDefault="008E11E1" w:rsidP="0086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1E1" w:rsidRDefault="008E11E1" w:rsidP="00860760">
      <w:r>
        <w:separator/>
      </w:r>
    </w:p>
  </w:footnote>
  <w:footnote w:type="continuationSeparator" w:id="0">
    <w:p w:rsidR="008E11E1" w:rsidRDefault="008E11E1" w:rsidP="0086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15F5"/>
    <w:multiLevelType w:val="hybridMultilevel"/>
    <w:tmpl w:val="DAAEC054"/>
    <w:lvl w:ilvl="0" w:tplc="666809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1F"/>
    <w:rsid w:val="00011A59"/>
    <w:rsid w:val="00022465"/>
    <w:rsid w:val="0005372C"/>
    <w:rsid w:val="0006380D"/>
    <w:rsid w:val="00064B25"/>
    <w:rsid w:val="0008738A"/>
    <w:rsid w:val="00091481"/>
    <w:rsid w:val="000B1B71"/>
    <w:rsid w:val="000C6254"/>
    <w:rsid w:val="000F2FE7"/>
    <w:rsid w:val="00116A08"/>
    <w:rsid w:val="00185792"/>
    <w:rsid w:val="001B114A"/>
    <w:rsid w:val="001C73B6"/>
    <w:rsid w:val="001F4BB8"/>
    <w:rsid w:val="002061BE"/>
    <w:rsid w:val="0021678A"/>
    <w:rsid w:val="002367DD"/>
    <w:rsid w:val="00243F99"/>
    <w:rsid w:val="002601B4"/>
    <w:rsid w:val="00287093"/>
    <w:rsid w:val="002B71A7"/>
    <w:rsid w:val="002C088F"/>
    <w:rsid w:val="003459B6"/>
    <w:rsid w:val="00346619"/>
    <w:rsid w:val="003546BD"/>
    <w:rsid w:val="00361B2A"/>
    <w:rsid w:val="0038099E"/>
    <w:rsid w:val="003B0427"/>
    <w:rsid w:val="003B6B1E"/>
    <w:rsid w:val="003C6CCA"/>
    <w:rsid w:val="003D0700"/>
    <w:rsid w:val="00416432"/>
    <w:rsid w:val="0042149A"/>
    <w:rsid w:val="004429D1"/>
    <w:rsid w:val="00443581"/>
    <w:rsid w:val="00467BCB"/>
    <w:rsid w:val="00496C64"/>
    <w:rsid w:val="00501497"/>
    <w:rsid w:val="00515386"/>
    <w:rsid w:val="00536F21"/>
    <w:rsid w:val="00561644"/>
    <w:rsid w:val="005B411F"/>
    <w:rsid w:val="005C3273"/>
    <w:rsid w:val="005E0371"/>
    <w:rsid w:val="006409EB"/>
    <w:rsid w:val="006650D6"/>
    <w:rsid w:val="00680C14"/>
    <w:rsid w:val="006C1E22"/>
    <w:rsid w:val="006C22B5"/>
    <w:rsid w:val="007033E4"/>
    <w:rsid w:val="007107DC"/>
    <w:rsid w:val="00734B6C"/>
    <w:rsid w:val="0075021F"/>
    <w:rsid w:val="0075200A"/>
    <w:rsid w:val="00777429"/>
    <w:rsid w:val="00784F8B"/>
    <w:rsid w:val="007B7239"/>
    <w:rsid w:val="007E54CC"/>
    <w:rsid w:val="007E7673"/>
    <w:rsid w:val="00801AC4"/>
    <w:rsid w:val="00806AE1"/>
    <w:rsid w:val="00833D10"/>
    <w:rsid w:val="008557E8"/>
    <w:rsid w:val="00860760"/>
    <w:rsid w:val="008B7470"/>
    <w:rsid w:val="008C11EA"/>
    <w:rsid w:val="008C2FEF"/>
    <w:rsid w:val="008D57E8"/>
    <w:rsid w:val="008E11E1"/>
    <w:rsid w:val="008E3AFB"/>
    <w:rsid w:val="0092404A"/>
    <w:rsid w:val="00936D9C"/>
    <w:rsid w:val="00943AC6"/>
    <w:rsid w:val="009620BF"/>
    <w:rsid w:val="009716AC"/>
    <w:rsid w:val="00980333"/>
    <w:rsid w:val="009C7D38"/>
    <w:rsid w:val="00A16B10"/>
    <w:rsid w:val="00A67FC4"/>
    <w:rsid w:val="00B15E49"/>
    <w:rsid w:val="00B61364"/>
    <w:rsid w:val="00B666D5"/>
    <w:rsid w:val="00BD2027"/>
    <w:rsid w:val="00BF4D4B"/>
    <w:rsid w:val="00C01260"/>
    <w:rsid w:val="00C03A0D"/>
    <w:rsid w:val="00C263AE"/>
    <w:rsid w:val="00C27987"/>
    <w:rsid w:val="00C347A8"/>
    <w:rsid w:val="00C4225C"/>
    <w:rsid w:val="00C542AA"/>
    <w:rsid w:val="00C97156"/>
    <w:rsid w:val="00CC2160"/>
    <w:rsid w:val="00CC28E1"/>
    <w:rsid w:val="00CE00A8"/>
    <w:rsid w:val="00CF2BDF"/>
    <w:rsid w:val="00D04CF8"/>
    <w:rsid w:val="00D056D6"/>
    <w:rsid w:val="00D3053F"/>
    <w:rsid w:val="00D35FB0"/>
    <w:rsid w:val="00D40343"/>
    <w:rsid w:val="00D46528"/>
    <w:rsid w:val="00D921CC"/>
    <w:rsid w:val="00D97FE0"/>
    <w:rsid w:val="00E220E7"/>
    <w:rsid w:val="00E27657"/>
    <w:rsid w:val="00E36F59"/>
    <w:rsid w:val="00E57D8B"/>
    <w:rsid w:val="00E77455"/>
    <w:rsid w:val="00EB521C"/>
    <w:rsid w:val="00EE7D8A"/>
    <w:rsid w:val="00F0317D"/>
    <w:rsid w:val="00F25C52"/>
    <w:rsid w:val="00F4508B"/>
    <w:rsid w:val="00F7438E"/>
    <w:rsid w:val="00F91F32"/>
    <w:rsid w:val="00FC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9EB"/>
    <w:pPr>
      <w:ind w:leftChars="400" w:left="840"/>
    </w:pPr>
  </w:style>
  <w:style w:type="character" w:styleId="a4">
    <w:name w:val="Placeholder Text"/>
    <w:basedOn w:val="a0"/>
    <w:uiPriority w:val="99"/>
    <w:semiHidden/>
    <w:rsid w:val="007E54CC"/>
    <w:rPr>
      <w:color w:val="808080"/>
    </w:rPr>
  </w:style>
  <w:style w:type="table" w:styleId="a5">
    <w:name w:val="Table Grid"/>
    <w:basedOn w:val="a1"/>
    <w:uiPriority w:val="39"/>
    <w:rsid w:val="00C3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0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6076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607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0760"/>
  </w:style>
  <w:style w:type="paragraph" w:styleId="aa">
    <w:name w:val="footer"/>
    <w:basedOn w:val="a"/>
    <w:link w:val="ab"/>
    <w:uiPriority w:val="99"/>
    <w:unhideWhenUsed/>
    <w:rsid w:val="008607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0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9EB"/>
    <w:pPr>
      <w:ind w:leftChars="400" w:left="840"/>
    </w:pPr>
  </w:style>
  <w:style w:type="character" w:styleId="a4">
    <w:name w:val="Placeholder Text"/>
    <w:basedOn w:val="a0"/>
    <w:uiPriority w:val="99"/>
    <w:semiHidden/>
    <w:rsid w:val="007E54CC"/>
    <w:rPr>
      <w:color w:val="808080"/>
    </w:rPr>
  </w:style>
  <w:style w:type="table" w:styleId="a5">
    <w:name w:val="Table Grid"/>
    <w:basedOn w:val="a1"/>
    <w:uiPriority w:val="39"/>
    <w:rsid w:val="00C3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0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6076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607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0760"/>
  </w:style>
  <w:style w:type="paragraph" w:styleId="aa">
    <w:name w:val="footer"/>
    <w:basedOn w:val="a"/>
    <w:link w:val="ab"/>
    <w:uiPriority w:val="99"/>
    <w:unhideWhenUsed/>
    <w:rsid w:val="008607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image" Target="media/image14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7.bin"/><Relationship Id="rId46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5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7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36" Type="http://schemas.openxmlformats.org/officeDocument/2006/relationships/oleObject" Target="embeddings/oleObject16.bin"/><Relationship Id="rId49" Type="http://schemas.openxmlformats.org/officeDocument/2006/relationships/image" Target="media/image18.wmf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19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image" Target="media/image6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9.bin"/><Relationship Id="rId8" Type="http://schemas.openxmlformats.org/officeDocument/2006/relationships/endnotes" Target="endnotes.xml"/><Relationship Id="rId51" Type="http://schemas.openxmlformats.org/officeDocument/2006/relationships/oleObject" Target="embeddings/oleObject25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9710E-95EB-4C5E-87D3-506DC3DB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広島県</cp:lastModifiedBy>
  <cp:revision>5</cp:revision>
  <cp:lastPrinted>2018-11-30T09:10:00Z</cp:lastPrinted>
  <dcterms:created xsi:type="dcterms:W3CDTF">2019-02-28T23:21:00Z</dcterms:created>
  <dcterms:modified xsi:type="dcterms:W3CDTF">2019-03-05T00:08:00Z</dcterms:modified>
</cp:coreProperties>
</file>